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D4" w:rsidRDefault="000A73D4" w:rsidP="003E2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5CE" w:rsidRDefault="006235CE" w:rsidP="003E2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5CE" w:rsidRDefault="006235CE" w:rsidP="003E2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5CE" w:rsidRDefault="006235CE" w:rsidP="003E2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BF4" w:rsidRPr="006235CE" w:rsidRDefault="003E2BF4" w:rsidP="003E2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5CE">
        <w:rPr>
          <w:rFonts w:ascii="Times New Roman" w:hAnsi="Times New Roman" w:cs="Times New Roman"/>
          <w:b/>
          <w:sz w:val="40"/>
          <w:szCs w:val="40"/>
        </w:rPr>
        <w:t>БОУ г. Омска «Средняя общеобразовательная школа № 17»</w:t>
      </w:r>
    </w:p>
    <w:p w:rsidR="000020B4" w:rsidRPr="006235CE" w:rsidRDefault="003E2BF4" w:rsidP="003E2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5CE">
        <w:rPr>
          <w:rFonts w:ascii="Times New Roman" w:hAnsi="Times New Roman" w:cs="Times New Roman"/>
          <w:b/>
          <w:sz w:val="40"/>
          <w:szCs w:val="40"/>
        </w:rPr>
        <w:t>Урок</w:t>
      </w:r>
      <w:r w:rsidR="000A73D4" w:rsidRPr="006235CE">
        <w:rPr>
          <w:rFonts w:ascii="Times New Roman" w:hAnsi="Times New Roman" w:cs="Times New Roman"/>
          <w:b/>
          <w:sz w:val="40"/>
          <w:szCs w:val="40"/>
        </w:rPr>
        <w:t xml:space="preserve"> математики 3</w:t>
      </w:r>
      <w:r w:rsidRPr="006235CE">
        <w:rPr>
          <w:rFonts w:ascii="Times New Roman" w:hAnsi="Times New Roman" w:cs="Times New Roman"/>
          <w:b/>
          <w:sz w:val="40"/>
          <w:szCs w:val="40"/>
        </w:rPr>
        <w:t xml:space="preserve"> класс «Школа России» </w:t>
      </w:r>
    </w:p>
    <w:p w:rsidR="003E2BF4" w:rsidRPr="006235CE" w:rsidRDefault="003E2BF4" w:rsidP="003E2B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35CE">
        <w:rPr>
          <w:rFonts w:ascii="Times New Roman" w:hAnsi="Times New Roman" w:cs="Times New Roman"/>
          <w:b/>
          <w:sz w:val="40"/>
          <w:szCs w:val="40"/>
        </w:rPr>
        <w:t>Тема: «Доли».</w:t>
      </w:r>
    </w:p>
    <w:p w:rsidR="000A73D4" w:rsidRPr="006235CE" w:rsidRDefault="000A73D4" w:rsidP="003E2BF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73D4" w:rsidRDefault="000A73D4" w:rsidP="000A7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BF4" w:rsidRDefault="003E2BF4" w:rsidP="003E2B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BF4" w:rsidRDefault="003E2BF4" w:rsidP="003E2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3D4" w:rsidRDefault="000A73D4" w:rsidP="003E2B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35CE" w:rsidRPr="00D71C6B" w:rsidRDefault="000A73D4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71C6B">
        <w:rPr>
          <w:rFonts w:ascii="Times New Roman" w:hAnsi="Times New Roman" w:cs="Times New Roman"/>
          <w:sz w:val="24"/>
          <w:szCs w:val="24"/>
        </w:rPr>
        <w:t>Яцына</w:t>
      </w:r>
      <w:proofErr w:type="spellEnd"/>
      <w:r w:rsidRPr="00D71C6B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D71C6B" w:rsidRPr="00D71C6B" w:rsidRDefault="00D71C6B" w:rsidP="006E3D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5CE" w:rsidRPr="00D71C6B" w:rsidRDefault="006235CE" w:rsidP="006E3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lastRenderedPageBreak/>
        <w:t>Тема: «Доли»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Организовать учебную деятельность детей по освоению понятия «доля» в процессе практической работы, познакомить с тем, как об</w:t>
      </w:r>
      <w:bookmarkStart w:id="0" w:name="_GoBack"/>
      <w:bookmarkEnd w:id="0"/>
      <w:r w:rsidRPr="00D71C6B">
        <w:rPr>
          <w:rFonts w:ascii="Times New Roman" w:hAnsi="Times New Roman" w:cs="Times New Roman"/>
          <w:sz w:val="24"/>
          <w:szCs w:val="24"/>
        </w:rPr>
        <w:t>разуются и называются доли.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Организовать деятельность детей по развитию вычислительных навыков, математической речи, мышления, пространственного представления.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Воспитываться чувство товарищества, взаимопомощи.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71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Обучающие:</w:t>
      </w:r>
      <w:r w:rsidRPr="00D71C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71C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- формировать представление учащихся о делении на равные части (доли) предметов,  геометрических фигур;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-познакомить с понятием «доля», с образованием долей;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-формировать умение читать, записывать и  сравнивать доли;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работать над расширением математического кругозора;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развивать навыки устных вычислений, самостоятельность, логическое мышление, внимание;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 xml:space="preserve">- развивать практические навыки по использованию полученных сведений на уроке; 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Воспитывающие: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воспитывать активность, любознательность, интерес к изучению математики, чувство товарищества и взаимовыручки;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 xml:space="preserve">УУД,  </w:t>
      </w:r>
      <w:proofErr w:type="gramStart"/>
      <w:r w:rsidRPr="00D71C6B">
        <w:rPr>
          <w:rFonts w:ascii="Times New Roman" w:hAnsi="Times New Roman" w:cs="Times New Roman"/>
          <w:b/>
          <w:sz w:val="24"/>
          <w:szCs w:val="24"/>
        </w:rPr>
        <w:t>формируемые</w:t>
      </w:r>
      <w:proofErr w:type="gramEnd"/>
      <w:r w:rsidRPr="00D71C6B"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личностные: выполнять самооценку собственной учебной деятельности; проявлять познавательный интерес и учебную мотивацию;</w:t>
      </w:r>
      <w:r w:rsidRPr="00D71C6B">
        <w:rPr>
          <w:rFonts w:ascii="Times New Roman" w:hAnsi="Times New Roman" w:cs="Times New Roman"/>
          <w:bCs/>
          <w:sz w:val="24"/>
          <w:szCs w:val="24"/>
        </w:rPr>
        <w:t xml:space="preserve"> самоопределяться при выборе индивидуальных заданий; </w:t>
      </w:r>
      <w:r w:rsidRPr="00D71C6B">
        <w:rPr>
          <w:rFonts w:ascii="Times New Roman" w:hAnsi="Times New Roman" w:cs="Times New Roman"/>
          <w:sz w:val="24"/>
          <w:szCs w:val="24"/>
        </w:rPr>
        <w:t xml:space="preserve"> выражать положительное отношение к процессу познания; учиться принимать другую точку зрения, уважительно относиться к одноклассникам.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1C6B">
        <w:rPr>
          <w:rFonts w:ascii="Times New Roman" w:hAnsi="Times New Roman" w:cs="Times New Roman"/>
          <w:sz w:val="24"/>
          <w:szCs w:val="24"/>
        </w:rPr>
        <w:t>- коммуникативные: соблюдать простейшие нормы этикета: здороваться, прощаться, благодарить; оформлять свои мысли в устной форме; слушать и понимать речь других; договариваться с одноклассниками совместно с учителем о правилах поведения и общения и следовать им; учиться работать в паре, группе; использовать речевые средства для аргументации своей позиции; сотрудничать, учиться представлять другим выполненную работу.</w:t>
      </w:r>
      <w:proofErr w:type="gramEnd"/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познавательные:</w:t>
      </w:r>
      <w:r w:rsidRPr="00D71C6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D71C6B">
        <w:rPr>
          <w:rFonts w:ascii="Times New Roman" w:hAnsi="Times New Roman" w:cs="Times New Roman"/>
          <w:sz w:val="24"/>
          <w:szCs w:val="24"/>
        </w:rPr>
        <w:t xml:space="preserve"> перерабатывать, преобразовывать  из одной формы в другую и обобщать полученную информацию; давать оценку своим действиям, оценивать результат; находить ответы на вопросы, используя свой жизненный опыт и   информацию, </w:t>
      </w:r>
      <w:r w:rsidRPr="00D71C6B">
        <w:rPr>
          <w:rFonts w:ascii="Times New Roman" w:hAnsi="Times New Roman" w:cs="Times New Roman"/>
          <w:sz w:val="24"/>
          <w:szCs w:val="24"/>
        </w:rPr>
        <w:lastRenderedPageBreak/>
        <w:t>полученную на уроке; извлекать информацию из иллюстраций, текстов;  на основе анализа объектов делать выводы; ориентироваться  в тетради</w:t>
      </w:r>
      <w:proofErr w:type="gramStart"/>
      <w:r w:rsidRPr="00D71C6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71C6B">
        <w:rPr>
          <w:rFonts w:ascii="Times New Roman" w:hAnsi="Times New Roman" w:cs="Times New Roman"/>
          <w:sz w:val="24"/>
          <w:szCs w:val="24"/>
        </w:rPr>
        <w:t xml:space="preserve"> уметь сравнивать цель и результат;  делать выводы в результате совместной работы класса и учителя; </w:t>
      </w:r>
      <w:r w:rsidRPr="00D71C6B">
        <w:rPr>
          <w:rFonts w:ascii="Times New Roman" w:hAnsi="Times New Roman" w:cs="Times New Roman"/>
          <w:bCs/>
          <w:iCs/>
          <w:sz w:val="24"/>
          <w:szCs w:val="24"/>
        </w:rPr>
        <w:t>выдвигать гипотезу и обосновывать её.</w:t>
      </w:r>
    </w:p>
    <w:p w:rsidR="006E3D69" w:rsidRPr="00D71C6B" w:rsidRDefault="006E3D69" w:rsidP="006E3D69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D71C6B">
        <w:rPr>
          <w:rFonts w:ascii="Times New Roman" w:hAnsi="Times New Roman" w:cs="Times New Roman"/>
          <w:sz w:val="24"/>
          <w:szCs w:val="24"/>
        </w:rPr>
        <w:t xml:space="preserve">- регулятивные: организовывать свою деятельность;  определять и формулировать цель деятельности на уроке с помощью учителя; высказывать своё предположение (версию) на основе жизненного опыта, работы с учебником; работать по образцу; осуществлять самоконтроль; оценивать результаты своей деятельности; осуществлять познавательную и личностную рефлексию; оценивать сложившуюся учебную ситуацию; выполнять учебные действия, руководствуясь изученными правилами  в соответствии с выбранным алгоритмом и инструкциями учителя. </w:t>
      </w:r>
      <w:proofErr w:type="gramEnd"/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>Оборудование и технические средства обучения:</w:t>
      </w:r>
      <w:r w:rsidRPr="00D71C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1C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C6B">
        <w:rPr>
          <w:rFonts w:ascii="Times New Roman" w:hAnsi="Times New Roman" w:cs="Times New Roman"/>
          <w:sz w:val="24"/>
          <w:szCs w:val="24"/>
        </w:rPr>
        <w:t>Для учителя: ноутбук,  мультимедийный проектор, экран, презентация,  демонстрационный материал: яблоко.</w:t>
      </w:r>
    </w:p>
    <w:p w:rsidR="006E3D69" w:rsidRPr="00D71C6B" w:rsidRDefault="006E3D69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>Наглядные пособия:</w:t>
      </w:r>
      <w:r w:rsidRPr="00D71C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1C6B">
        <w:rPr>
          <w:rFonts w:ascii="Times New Roman" w:hAnsi="Times New Roman" w:cs="Times New Roman"/>
          <w:sz w:val="24"/>
          <w:szCs w:val="24"/>
        </w:rPr>
        <w:t xml:space="preserve"> раздаточный геометрический материал, карточки с заданиями, лист самооценки.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71C6B">
        <w:rPr>
          <w:rFonts w:ascii="Times New Roman" w:hAnsi="Times New Roman" w:cs="Times New Roman"/>
          <w:sz w:val="24"/>
          <w:szCs w:val="24"/>
        </w:rPr>
        <w:t xml:space="preserve"> Урок открытия новых знаний.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закрепление и коррекция изученных способов действий, понятий и алгоритмов;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совершенствовать вычислительные навыки;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формирование компетенций о долях числа, дробях;</w:t>
      </w:r>
    </w:p>
    <w:p w:rsidR="006235CE" w:rsidRPr="00D71C6B" w:rsidRDefault="006235CE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sz w:val="24"/>
          <w:szCs w:val="24"/>
        </w:rPr>
        <w:t>- формирование умений в чтении и записях долей числа.</w:t>
      </w:r>
    </w:p>
    <w:p w:rsidR="00D91655" w:rsidRPr="00D71C6B" w:rsidRDefault="00D91655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D71C6B">
        <w:rPr>
          <w:rFonts w:ascii="Times New Roman" w:hAnsi="Times New Roman" w:cs="Times New Roman"/>
          <w:sz w:val="24"/>
          <w:szCs w:val="24"/>
        </w:rPr>
        <w:t xml:space="preserve"> доля, доля числа, дробь, числитель, знаменатель.</w:t>
      </w:r>
    </w:p>
    <w:p w:rsidR="00D91655" w:rsidRPr="00D71C6B" w:rsidRDefault="00D91655" w:rsidP="003E2BF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C6B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71C6B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D71C6B">
        <w:rPr>
          <w:rFonts w:ascii="Times New Roman" w:hAnsi="Times New Roman" w:cs="Times New Roman"/>
          <w:sz w:val="24"/>
          <w:szCs w:val="24"/>
        </w:rPr>
        <w:t xml:space="preserve"> окружающий мир, русский язык.</w:t>
      </w:r>
    </w:p>
    <w:p w:rsidR="00D91655" w:rsidRPr="00D71C6B" w:rsidRDefault="00D91655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D71C6B">
        <w:rPr>
          <w:rFonts w:ascii="Times New Roman" w:hAnsi="Times New Roman" w:cs="Times New Roman"/>
          <w:sz w:val="24"/>
          <w:szCs w:val="24"/>
        </w:rPr>
        <w:t xml:space="preserve"> фронтальная работа, работа в парах, групповая, самостоятельная работа.</w:t>
      </w:r>
    </w:p>
    <w:p w:rsidR="00D91655" w:rsidRPr="00D71C6B" w:rsidRDefault="00D91655" w:rsidP="003E2BF4">
      <w:pPr>
        <w:jc w:val="both"/>
        <w:rPr>
          <w:rFonts w:ascii="Times New Roman" w:hAnsi="Times New Roman" w:cs="Times New Roman"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D71C6B">
        <w:rPr>
          <w:rFonts w:ascii="Times New Roman" w:hAnsi="Times New Roman" w:cs="Times New Roman"/>
          <w:sz w:val="24"/>
          <w:szCs w:val="24"/>
        </w:rPr>
        <w:t xml:space="preserve"> репродуктивный, частично-поисковый, объяснительно-иллюстративный.</w:t>
      </w:r>
    </w:p>
    <w:p w:rsidR="006E3D69" w:rsidRPr="00D71C6B" w:rsidRDefault="006E3D69" w:rsidP="003E2BF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>Автор учебника:</w:t>
      </w:r>
      <w:r w:rsidRPr="00D71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C6B">
        <w:rPr>
          <w:rFonts w:ascii="Times New Roman" w:hAnsi="Times New Roman" w:cs="Times New Roman"/>
          <w:bCs/>
          <w:sz w:val="24"/>
          <w:szCs w:val="24"/>
        </w:rPr>
        <w:t xml:space="preserve">УМК «Школа России» Учебник. Математика. </w:t>
      </w:r>
      <w:proofErr w:type="spellStart"/>
      <w:r w:rsidRPr="00D71C6B">
        <w:rPr>
          <w:rFonts w:ascii="Times New Roman" w:hAnsi="Times New Roman" w:cs="Times New Roman"/>
          <w:bCs/>
          <w:sz w:val="24"/>
          <w:szCs w:val="24"/>
        </w:rPr>
        <w:t>М.И.Моро</w:t>
      </w:r>
      <w:proofErr w:type="spellEnd"/>
      <w:r w:rsidRPr="00D71C6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1C6B">
        <w:rPr>
          <w:rFonts w:ascii="Times New Roman" w:hAnsi="Times New Roman" w:cs="Times New Roman"/>
          <w:bCs/>
          <w:sz w:val="24"/>
          <w:szCs w:val="24"/>
        </w:rPr>
        <w:t>М.А.Бантова</w:t>
      </w:r>
      <w:proofErr w:type="spellEnd"/>
      <w:r w:rsidRPr="00D71C6B">
        <w:rPr>
          <w:rFonts w:ascii="Times New Roman" w:hAnsi="Times New Roman" w:cs="Times New Roman"/>
          <w:bCs/>
          <w:sz w:val="24"/>
          <w:szCs w:val="24"/>
        </w:rPr>
        <w:t xml:space="preserve"> и др. 3 класс   в (2-х частях), Москва «Просвещение» 2013.</w:t>
      </w:r>
      <w:r w:rsidRPr="00D71C6B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  <w:r w:rsidRPr="00D71C6B">
        <w:rPr>
          <w:rFonts w:ascii="Times New Roman" w:hAnsi="Times New Roman" w:cs="Times New Roman"/>
          <w:sz w:val="24"/>
          <w:szCs w:val="24"/>
        </w:rPr>
        <w:t>Рабочая тетрадь. Математика. М.И. Моро, С.И. Волкова, 3 класс (в 2-х частях), Москва, «Просвещение», 2014.</w:t>
      </w:r>
    </w:p>
    <w:p w:rsidR="006E3D69" w:rsidRPr="00D71C6B" w:rsidRDefault="006E3D69" w:rsidP="006E3D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C6B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8"/>
        <w:gridCol w:w="2046"/>
        <w:gridCol w:w="3488"/>
        <w:gridCol w:w="1854"/>
        <w:gridCol w:w="1505"/>
      </w:tblGrid>
      <w:tr w:rsidR="006E3D69" w:rsidRPr="00D71C6B" w:rsidTr="00A265F6"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E3D69" w:rsidRPr="00D71C6B" w:rsidRDefault="006E3D69" w:rsidP="0012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572" w:type="pct"/>
          </w:tcPr>
          <w:p w:rsidR="006E3D69" w:rsidRPr="00D71C6B" w:rsidRDefault="006E3D69" w:rsidP="0012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Содержание этапа,</w:t>
            </w:r>
          </w:p>
          <w:p w:rsidR="006E3D69" w:rsidRPr="00D71C6B" w:rsidRDefault="00123735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E3D69"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                                  </w:t>
            </w:r>
          </w:p>
        </w:tc>
        <w:tc>
          <w:tcPr>
            <w:tcW w:w="1484" w:type="pct"/>
          </w:tcPr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</w:tc>
        <w:tc>
          <w:tcPr>
            <w:tcW w:w="789" w:type="pct"/>
          </w:tcPr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E3D69" w:rsidRPr="00D71C6B" w:rsidTr="00A265F6"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этап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готовности к выполнению учебной деятельности;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-уточнение типа урока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(2мин)</w:t>
            </w:r>
          </w:p>
        </w:tc>
        <w:tc>
          <w:tcPr>
            <w:tcW w:w="1572" w:type="pct"/>
          </w:tcPr>
          <w:p w:rsidR="006E3D69" w:rsidRPr="00D71C6B" w:rsidRDefault="006E3D69" w:rsidP="00C834A0">
            <w:pPr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lastRenderedPageBreak/>
              <w:t>Создадим хорошее настроение.</w:t>
            </w:r>
          </w:p>
          <w:p w:rsidR="006E3D69" w:rsidRPr="00D71C6B" w:rsidRDefault="006E3D69" w:rsidP="00C834A0">
            <w:pPr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Умные глазки смотрят на меня. Улыбнитесь мне, друг </w:t>
            </w:r>
            <w:r w:rsidRPr="00D71C6B">
              <w:rPr>
                <w:rFonts w:ascii="Times New Roman" w:hAnsi="Times New Roman"/>
                <w:sz w:val="24"/>
                <w:szCs w:val="24"/>
              </w:rPr>
              <w:lastRenderedPageBreak/>
              <w:t>другу, мысленно скажите себе: «У меня сегодня всё получится!»</w:t>
            </w:r>
          </w:p>
          <w:p w:rsidR="006E3D69" w:rsidRPr="00D71C6B" w:rsidRDefault="006E3D69" w:rsidP="00A265F6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– Откройте тетради и запишите дату,  классная работа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– Любой урок математики для нас необычный потому, что каждый раз мы открываем какую-то тайну. Математика - наука тайн: мы узнаем тайну чисел, действий, выражений, задач</w:t>
            </w:r>
          </w:p>
          <w:p w:rsidR="006E3D69" w:rsidRPr="00D71C6B" w:rsidRDefault="006E3D69" w:rsidP="00A265F6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– Сегодня я предлагаю на уроке провести небольшое исследование. А что значит исследовать? (Открывать что-то новое, неизвестное)</w:t>
            </w:r>
          </w:p>
          <w:p w:rsidR="006E3D69" w:rsidRPr="00D71C6B" w:rsidRDefault="006E3D69" w:rsidP="00A265F6">
            <w:pPr>
              <w:spacing w:line="240" w:lineRule="atLeast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- Скажите, какими качествами нужно обладать ученику, чтобы на уроке сделать для себя открытие? 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– Помогать  при исследовании нам будут научные книги: наши учебники.</w:t>
            </w:r>
            <w:r w:rsidRPr="00D71C6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-На партах у вас листы самооценки, в которых будем фиксировать оценку своей работы на разных этапах урока.</w:t>
            </w:r>
            <w:proofErr w:type="gramStart"/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 .</w:t>
            </w:r>
            <w:proofErr w:type="gramEnd"/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 Если вы выполнили  задание правильно поставьте,  +, если были затруднения, ошибки – знак? 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В конце урока вы подсчитаете знаки и выставите себе оценку.</w:t>
            </w:r>
          </w:p>
          <w:p w:rsidR="003B657D" w:rsidRPr="00D71C6B" w:rsidRDefault="003B657D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Что нам потребуется, чтобы открыть новые знания? (План</w:t>
            </w:r>
            <w:r w:rsidR="003935A0"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 действий</w:t>
            </w:r>
            <w:r w:rsidRPr="00D71C6B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3935A0" w:rsidRPr="00D71C6B" w:rsidRDefault="003935A0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План действий:</w:t>
            </w:r>
          </w:p>
          <w:p w:rsidR="003935A0" w:rsidRPr="00D71C6B" w:rsidRDefault="003935A0" w:rsidP="003935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1. Устный счет.</w:t>
            </w:r>
          </w:p>
          <w:p w:rsidR="003935A0" w:rsidRPr="00D71C6B" w:rsidRDefault="003935A0" w:rsidP="003935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2. Определение темы, цели, учебных задач, определить, что такое «Доля».</w:t>
            </w:r>
          </w:p>
          <w:p w:rsidR="006B01D7" w:rsidRPr="00D71C6B" w:rsidRDefault="006B01D7" w:rsidP="003935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3. Практическая работа.</w:t>
            </w:r>
          </w:p>
          <w:p w:rsidR="006B01D7" w:rsidRPr="00D71C6B" w:rsidRDefault="006B01D7" w:rsidP="003935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4. Запись и чтение дробей.</w:t>
            </w:r>
          </w:p>
          <w:p w:rsidR="006B01D7" w:rsidRPr="00D71C6B" w:rsidRDefault="006B01D7" w:rsidP="003935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5. Работа по учебнику с. 92, з.2.</w:t>
            </w:r>
          </w:p>
          <w:p w:rsidR="006B01D7" w:rsidRPr="00D71C6B" w:rsidRDefault="006B01D7" w:rsidP="003935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6.Самостоятельная работа.</w:t>
            </w:r>
          </w:p>
          <w:p w:rsidR="006B01D7" w:rsidRPr="00D71C6B" w:rsidRDefault="006B01D7" w:rsidP="003935A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7. Д/з с. 92, з.1.</w:t>
            </w:r>
          </w:p>
          <w:p w:rsidR="006E3D69" w:rsidRPr="00D71C6B" w:rsidRDefault="006B01D7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8. Итог урока. 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Готовятся к работе.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Проговаривани</w:t>
            </w:r>
            <w:r w:rsidRPr="00D71C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е девиза 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«У меня сегодня все получится».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Нужно быть внимательным, наблюдательным, активным, уметь поддерживать товарища</w:t>
            </w:r>
          </w:p>
        </w:tc>
        <w:tc>
          <w:tcPr>
            <w:tcW w:w="789" w:type="pct"/>
          </w:tcPr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69" w:rsidRPr="00D71C6B" w:rsidTr="00A265F6"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Мотивации к учебной деятельности</w:t>
            </w:r>
          </w:p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Цели: </w:t>
            </w:r>
          </w:p>
          <w:p w:rsidR="006E3D69" w:rsidRPr="00D71C6B" w:rsidRDefault="006E3D69" w:rsidP="00C8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 актуализация требований к ученику со стороны учебной деятельности;</w:t>
            </w:r>
          </w:p>
          <w:p w:rsidR="006E3D69" w:rsidRPr="00D71C6B" w:rsidRDefault="00C834A0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3D69" w:rsidRPr="00D71C6B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урока учащимися;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 организация постановки цели урока учащимися</w:t>
            </w:r>
          </w:p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572" w:type="pct"/>
          </w:tcPr>
          <w:p w:rsidR="006E3D69" w:rsidRPr="00D71C6B" w:rsidRDefault="006E3D69" w:rsidP="00A265F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Устный счет</w:t>
            </w:r>
          </w:p>
          <w:p w:rsidR="006E3D69" w:rsidRPr="00D71C6B" w:rsidRDefault="006E3D69" w:rsidP="00C834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1) - Проверим таблицу умножения и деления.</w:t>
            </w:r>
          </w:p>
          <w:p w:rsidR="006E3D69" w:rsidRPr="00D71C6B" w:rsidRDefault="006E3D69" w:rsidP="00A265F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Запишите только ответы.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Фронтальная работа (математический диктант):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Ответы записываем через клеточку. 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Начинаем работу.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1) Первый множитель 8, второй множитель 9, запишите произведение (72).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2) Произведение 5 и 8 равно… (40).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 xml:space="preserve">3) </w:t>
            </w:r>
            <w:proofErr w:type="gramStart"/>
            <w:r w:rsidRPr="00D71C6B">
              <w:rPr>
                <w:sz w:val="24"/>
                <w:szCs w:val="24"/>
              </w:rPr>
              <w:t>На сколько</w:t>
            </w:r>
            <w:proofErr w:type="gramEnd"/>
            <w:r w:rsidRPr="00D71C6B">
              <w:rPr>
                <w:sz w:val="24"/>
                <w:szCs w:val="24"/>
              </w:rPr>
              <w:t xml:space="preserve"> надо умножить 8, чтобы получилось 48? (6).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4) Делитель 42, делимое 6, запишите частное (7).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5) Чему равно произведение чисел 5 и 7?  (35).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6)Первый множитель 10, второй множитель 2. Чему равно произведение?  (20).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7) Первое слагаемое 56, второе слагаемое 37, запишите сумму (93).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8) Сколько раз по 4 содержится в числе 12? (3).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Проверяют ответы, записанные на доске. Оценивают свою деятельность в листах самооценки.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2"/>
              <w:gridCol w:w="431"/>
              <w:gridCol w:w="362"/>
              <w:gridCol w:w="372"/>
              <w:gridCol w:w="431"/>
              <w:gridCol w:w="431"/>
              <w:gridCol w:w="431"/>
              <w:gridCol w:w="372"/>
            </w:tblGrid>
            <w:tr w:rsidR="006E3D69" w:rsidRPr="00D71C6B" w:rsidTr="00A265F6">
              <w:tc>
                <w:tcPr>
                  <w:tcW w:w="631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631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631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31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32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32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32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632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3D69" w:rsidRPr="00D71C6B" w:rsidTr="00A265F6">
              <w:tc>
                <w:tcPr>
                  <w:tcW w:w="631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31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631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631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632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632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632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r w:rsidRPr="00D71C6B">
                    <w:rPr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632" w:type="dxa"/>
                </w:tcPr>
                <w:p w:rsidR="006E3D69" w:rsidRPr="00D71C6B" w:rsidRDefault="006E3D69" w:rsidP="00A265F6">
                  <w:pPr>
                    <w:pStyle w:val="a4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71C6B">
                    <w:rPr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</w:tr>
          </w:tbl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Оцените свою работу в листе самооценки.</w:t>
            </w:r>
          </w:p>
          <w:p w:rsidR="006E3D69" w:rsidRPr="00D71C6B" w:rsidRDefault="006E3D69" w:rsidP="00A265F6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Проверьте свои ответы с эталоном на доске. Оцените свою деятельность.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Для каждого ответа есть своя буква. Посмотрите на таблицу, соберите слово по буквам.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Точность вычислительных навыков, </w:t>
            </w:r>
            <w:r w:rsidRPr="00D71C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полные высказывания, активность, внимательно слушать учителя и одноклассников.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7, 3, 72, 6, 35, 93, 20, 40.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Собирают слово. (Апельсин).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</w:tcPr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69" w:rsidRPr="00D71C6B" w:rsidTr="00A265F6"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Постановка </w:t>
            </w:r>
            <w:r w:rsidRPr="00D71C6B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учебной задачи.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Цель: </w:t>
            </w: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учить определять тему урока по заданному заданию, ставить цели по достижению понимания и осознания темы урока, формирование УУД.                                                    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5мин</w:t>
            </w:r>
          </w:p>
        </w:tc>
        <w:tc>
          <w:tcPr>
            <w:tcW w:w="1572" w:type="pct"/>
          </w:tcPr>
          <w:p w:rsidR="006E3D69" w:rsidRPr="00D71C6B" w:rsidRDefault="006E3D69" w:rsidP="00A265F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Определение темы, цели. 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834A0" w:rsidRPr="00D71C6B" w:rsidRDefault="00C834A0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Создает проблемную ситуацию: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  <w:shd w:val="clear" w:color="auto" w:fill="FFFFFF"/>
              </w:rPr>
            </w:pPr>
            <w:r w:rsidRPr="00D71C6B">
              <w:rPr>
                <w:sz w:val="24"/>
                <w:szCs w:val="24"/>
                <w:shd w:val="clear" w:color="auto" w:fill="FFFFFF"/>
              </w:rPr>
              <w:t>- Ребята, а причём тут апельсин, когда у нас урок математики?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Это слово поможет нам определить тему урока. Предлагаю посмотреть известный мультфильм «Апельсин».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Анализ мультфильма: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Почему рассердился волк?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В чем его ошибка?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Какие правила дружбы должны выполняться и мы их с вами определяли?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Как в песенке, животные называют равные части?  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– Кто из вас был внимательным? Сколько долек было в апельсине? 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– Сколько долек поучил каждый?  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Как вы думаете, животные поровну разделили апельсин?  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 xml:space="preserve">- Как по – </w:t>
            </w:r>
            <w:proofErr w:type="gramStart"/>
            <w:r w:rsidRPr="00D71C6B">
              <w:rPr>
                <w:sz w:val="24"/>
                <w:szCs w:val="24"/>
              </w:rPr>
              <w:t>другому</w:t>
            </w:r>
            <w:proofErr w:type="gramEnd"/>
            <w:r w:rsidRPr="00D71C6B">
              <w:rPr>
                <w:sz w:val="24"/>
                <w:szCs w:val="24"/>
              </w:rPr>
              <w:t>, можно назвать эти равные части? 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Сформулируйте тему урока. </w:t>
            </w: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Какие учебные цели мы поставим перед собой?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Помогает ставить цели и задачи.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Что вы хотите конкретно узнать на уроке по этой теме?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 xml:space="preserve">1. Что такое доли? 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 xml:space="preserve">2. Как образуются доли? 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 xml:space="preserve">3. Как называются доли? 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 xml:space="preserve">4. Как записываются доли? 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 xml:space="preserve">5. Как сравнить доли? 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6. Где в жизни встречаемся с долями?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Что у нас получилось?  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Как будем достигать реализацию плана?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- Попробуйте спрогнозировать </w:t>
            </w:r>
            <w:r w:rsidRPr="00D71C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ваш результат учебной деятельности?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На, что надо вам обратить внимание, чтобы все у вас получилось? Я также вам этого желаю.</w:t>
            </w:r>
          </w:p>
        </w:tc>
        <w:tc>
          <w:tcPr>
            <w:tcW w:w="1484" w:type="pct"/>
          </w:tcPr>
          <w:p w:rsidR="006E3D69" w:rsidRPr="00D71C6B" w:rsidRDefault="006E3D69" w:rsidP="00A265F6">
            <w:pPr>
              <w:contextualSpacing/>
              <w:rPr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Высказывают </w:t>
            </w:r>
            <w:r w:rsidRPr="00D71C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предположения.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Он не умеет дружить.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Высказывания учащихся.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Дольки.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71C6B">
              <w:rPr>
                <w:rFonts w:ascii="Times New Roman" w:hAnsi="Times New Roman"/>
                <w:iCs/>
                <w:sz w:val="24"/>
                <w:szCs w:val="24"/>
              </w:rPr>
              <w:t>Пять долек</w:t>
            </w:r>
            <w:r w:rsidRPr="00D71C6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iCs/>
                <w:sz w:val="24"/>
                <w:szCs w:val="24"/>
              </w:rPr>
              <w:t>Одну дольку апельсина.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Животные поровну разделили апельсин.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Доли.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Определяют тему урока. 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Ставят учебные цели, выявляют место и причины затруднений, которые могут возникнуть на уроке, прогнозируют свой индивидуальный результат.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Будем учиться…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План работы на </w:t>
            </w:r>
            <w:r w:rsidRPr="00D71C6B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5A0C0A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Прогнозируют свою деятельность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Быть внимательными, думать, четко и правильно строить выводы</w:t>
            </w:r>
            <w:r w:rsidRPr="00D71C6B">
              <w:rPr>
                <w:rFonts w:ascii="TimesNewRomanPSMT" w:eastAsia="Calibri" w:hAnsi="TimesNewRomanPSMT" w:cs="TimesNewRomanPSMT"/>
                <w:sz w:val="24"/>
                <w:szCs w:val="24"/>
              </w:rPr>
              <w:t>.</w:t>
            </w: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Просмотр мультфильма.</w:t>
            </w:r>
            <w:r w:rsidRPr="00D71C6B">
              <w:rPr>
                <w:b/>
                <w:sz w:val="24"/>
                <w:szCs w:val="24"/>
              </w:rPr>
              <w:t xml:space="preserve"> </w:t>
            </w: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69" w:rsidRPr="00D71C6B" w:rsidTr="00CA4570">
        <w:trPr>
          <w:trHeight w:val="6653"/>
        </w:trPr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b/>
                <w:sz w:val="24"/>
                <w:szCs w:val="24"/>
              </w:rPr>
              <w:t>Построение проекта выхода из затруднения.</w:t>
            </w: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9мин.</w:t>
            </w:r>
          </w:p>
        </w:tc>
        <w:tc>
          <w:tcPr>
            <w:tcW w:w="1572" w:type="pct"/>
          </w:tcPr>
          <w:p w:rsidR="006E3D69" w:rsidRPr="00D71C6B" w:rsidRDefault="006E3D69" w:rsidP="00A265F6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D71C6B">
              <w:rPr>
                <w:b/>
                <w:sz w:val="24"/>
                <w:szCs w:val="24"/>
              </w:rPr>
              <w:t>Фронтальная работа.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-Давайте, определим, что же называют долями? Для этого еще раз вспомним, как животные делили апельсин.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Сколько частей досталось каждому животному?  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Что можно сказать про каждую из частей? Какие это части? 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Значит, каждому досталось по одной равной части от целого апельсина.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Сделайте вывод, что такое доля. 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 - Какой пункт плана мы выполнили?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Оцените свою деятельность за это задание.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Молодцы.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Учитель показывает целое яблоко.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Смогу ли я одним яблоком угостить двух людей? 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Как мне это сделать, ведь яблоко одно? 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 Как я разрезала?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Как в математике называются </w:t>
            </w:r>
            <w:r w:rsidRPr="00D71C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равные части? </w:t>
            </w: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Какой пункт плана мы выполнили?</w:t>
            </w: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Как можно назвать одну часть? </w:t>
            </w: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В математике эту долю называют 1/2(одна вторая).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-Записывают  эту 1/2 долю так: 1/2 </w:t>
            </w: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А если я разделю это яблоко на 4 равные части (учитель показывает).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Как называются равные части? 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Одну такую  долю яблока называют 1/4.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Записывают ее так:  1/4.</w:t>
            </w: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Какой пункт плана мы выполнили?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Оцените свою деятельность за это задание.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Молодцы.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 -Сравним ½ долю и ¼ доли.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При записи доли нижнее </w:t>
            </w:r>
            <w:r w:rsidRPr="00D71C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число </w:t>
            </w:r>
            <w:r w:rsidRPr="00D71C6B">
              <w:rPr>
                <w:rFonts w:ascii="Times New Roman" w:hAnsi="Times New Roman"/>
                <w:sz w:val="24"/>
                <w:szCs w:val="24"/>
              </w:rPr>
              <w:t>показывает – на сколько частей разделили, а верхнее число – сколько частей взяли.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-Какая доля больше ½ или ¼?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Какой пункт плана мы выполнили?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Оцените свою деятельность за это задание.</w:t>
            </w:r>
          </w:p>
          <w:p w:rsidR="006E3D69" w:rsidRPr="00D71C6B" w:rsidRDefault="00CA4570" w:rsidP="00CA4570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Молодцы</w:t>
            </w:r>
          </w:p>
        </w:tc>
        <w:tc>
          <w:tcPr>
            <w:tcW w:w="1484" w:type="pct"/>
          </w:tcPr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Выполняют задание, тренирующие отдельные способности к учебной деятельности, мыслительные операции (устные и письменные), учебные навыки. </w:t>
            </w:r>
          </w:p>
          <w:p w:rsidR="006E3D69" w:rsidRPr="00D71C6B" w:rsidRDefault="006E3D69" w:rsidP="00A265F6">
            <w:pPr>
              <w:pStyle w:val="a4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Работают с оценочными листами.</w:t>
            </w: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iCs/>
                <w:sz w:val="24"/>
                <w:szCs w:val="24"/>
              </w:rPr>
              <w:t>Животным досталось по одной части.</w:t>
            </w: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                    </w:t>
            </w: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iCs/>
                <w:sz w:val="24"/>
                <w:szCs w:val="24"/>
              </w:rPr>
              <w:t>Эти части равные.</w:t>
            </w: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iCs/>
                <w:sz w:val="24"/>
                <w:szCs w:val="24"/>
              </w:rPr>
              <w:t>Вывод: Доля – это одна или несколько равных частей целого.</w:t>
            </w: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Узнали, что такое доли.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Да.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Разрезать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Пополам, на две равные части.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Доли.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Узнали, как образуются доли.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Половина.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Доли.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Узнали, как записываются доли.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1/2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 xml:space="preserve">Доля - это равная часть. Чем больше частей, тем меньше каждая </w:t>
            </w:r>
            <w:r w:rsidRPr="00D71C6B">
              <w:rPr>
                <w:sz w:val="24"/>
                <w:szCs w:val="24"/>
              </w:rPr>
              <w:lastRenderedPageBreak/>
              <w:t>доля.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firstLine="70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22667A">
            <w:pPr>
              <w:jc w:val="both"/>
              <w:rPr>
                <w:sz w:val="24"/>
                <w:szCs w:val="24"/>
              </w:rPr>
            </w:pPr>
          </w:p>
        </w:tc>
      </w:tr>
      <w:tr w:rsidR="006E3D69" w:rsidRPr="00D71C6B" w:rsidTr="00A265F6"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C6053" w:rsidRPr="00D71C6B" w:rsidRDefault="006E3D69" w:rsidP="00A26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6E3D69" w:rsidRPr="00D71C6B" w:rsidRDefault="006E3D69" w:rsidP="006C6053">
            <w:pPr>
              <w:tabs>
                <w:tab w:val="left" w:pos="405"/>
                <w:tab w:val="center" w:pos="9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Cs/>
                <w:sz w:val="24"/>
                <w:szCs w:val="24"/>
              </w:rPr>
              <w:t>(2 мин)</w:t>
            </w:r>
          </w:p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71C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Цель: 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Cs/>
                <w:sz w:val="24"/>
                <w:szCs w:val="24"/>
              </w:rPr>
              <w:t>-снять физическое и эмоциональное напряжение</w:t>
            </w:r>
          </w:p>
        </w:tc>
        <w:tc>
          <w:tcPr>
            <w:tcW w:w="1572" w:type="pct"/>
          </w:tcPr>
          <w:p w:rsidR="006E3D69" w:rsidRPr="00D71C6B" w:rsidRDefault="006E3D69" w:rsidP="00A265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</w:tr>
      <w:tr w:rsidR="006E3D69" w:rsidRPr="00D71C6B" w:rsidTr="00A265F6"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 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VI</w:t>
            </w: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Первичное усвоение новых знаний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Cs/>
                <w:sz w:val="24"/>
                <w:szCs w:val="24"/>
              </w:rPr>
              <w:t>5мин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Первичная проверка понимания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Cs/>
                <w:sz w:val="24"/>
                <w:szCs w:val="24"/>
              </w:rPr>
              <w:t>8 мин</w:t>
            </w: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</w:tcPr>
          <w:p w:rsidR="006E3D69" w:rsidRPr="00D71C6B" w:rsidRDefault="006E3D69" w:rsidP="00A265F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b/>
                <w:sz w:val="24"/>
                <w:szCs w:val="24"/>
              </w:rPr>
              <w:t>Индивидуальная работа.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- Докажите, как </w:t>
            </w:r>
            <w:r w:rsidRPr="00D71C6B">
              <w:rPr>
                <w:rFonts w:ascii="Times New Roman" w:hAnsi="Times New Roman"/>
                <w:sz w:val="24"/>
                <w:szCs w:val="24"/>
              </w:rPr>
              <w:t>образуются доли? Как получили?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Возьмите  круг  розового цвета и разделите его перегибанием  на две части.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Заштрихуйте одну часть цветным карандашом.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Как  можно назвать эту долю? 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А  как </w:t>
            </w:r>
            <w:r w:rsidR="006C6053" w:rsidRPr="00D71C6B">
              <w:rPr>
                <w:rFonts w:ascii="Times New Roman" w:hAnsi="Times New Roman"/>
                <w:sz w:val="24"/>
                <w:szCs w:val="24"/>
              </w:rPr>
              <w:t>записать</w:t>
            </w:r>
            <w:r w:rsidRPr="00D71C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 Что эта запись означает?</w:t>
            </w:r>
          </w:p>
          <w:p w:rsidR="006E3D69" w:rsidRPr="00D71C6B" w:rsidRDefault="006E3D69" w:rsidP="00CA4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Возьмите второй круг и разделите его на 4 равные части        </w:t>
            </w:r>
            <w:r w:rsidRPr="00D71C6B">
              <w:rPr>
                <w:rFonts w:ascii="Times New Roman" w:hAnsi="Times New Roman"/>
                <w:sz w:val="24"/>
                <w:szCs w:val="24"/>
                <w:u w:val="single"/>
              </w:rPr>
              <w:t>перегибанием.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Как называют равные части?  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Заштрихуйте одну долю.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-Какую долю круга вы  заштриховали? 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Как записать?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Что означает эта запись? 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-Какая доля круга больше 1/2 или 1/4?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Так, что же такое доля? 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Оцените свою деятельность за это задание.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Молодцы.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b/>
                <w:sz w:val="24"/>
                <w:szCs w:val="24"/>
              </w:rPr>
              <w:t>Работа с книгой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b/>
                <w:sz w:val="24"/>
                <w:szCs w:val="24"/>
              </w:rPr>
              <w:t>Коллективная практическая работа.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Работа по учебнику стр. 92 № 2.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Прочитайте задание</w:t>
            </w:r>
            <w:r w:rsidRPr="00D71C6B">
              <w:rPr>
                <w:rFonts w:ascii="Times New Roman" w:hAnsi="Times New Roman"/>
                <w:sz w:val="24"/>
                <w:szCs w:val="24"/>
              </w:rPr>
              <w:t xml:space="preserve">. Что нужно сделать? 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Какого цвета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0CF993" wp14:editId="0DCF7E42">
                  <wp:extent cx="104775" cy="314325"/>
                  <wp:effectExtent l="19050" t="0" r="9525" b="0"/>
                  <wp:docPr id="1" name="Рисунок 5" descr="im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/>
                <w:sz w:val="24"/>
                <w:szCs w:val="24"/>
              </w:rPr>
              <w:t> доля?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6E3D69" w:rsidRPr="00D71C6B" w:rsidRDefault="006E3D69" w:rsidP="00A265F6">
            <w:pPr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Какого цвета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B5535" wp14:editId="5570CB0A">
                  <wp:extent cx="114300" cy="304800"/>
                  <wp:effectExtent l="19050" t="0" r="0" b="0"/>
                  <wp:docPr id="2" name="Рисунок 6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sz w:val="24"/>
                <w:szCs w:val="24"/>
              </w:rPr>
              <w:t>доля?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 - Какого цвета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A10FA" wp14:editId="5FDA388F">
                  <wp:extent cx="114300" cy="304800"/>
                  <wp:effectExtent l="19050" t="0" r="0" b="0"/>
                  <wp:docPr id="3" name="Рисунок 7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6E3D69" w:rsidRPr="00D71C6B" w:rsidRDefault="006E3D69" w:rsidP="00A265F6">
            <w:pPr>
              <w:jc w:val="both"/>
              <w:rPr>
                <w:rStyle w:val="a6"/>
                <w:rFonts w:ascii="Times New Roman" w:hAnsi="Times New Roman"/>
                <w:color w:val="333333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Какого цвета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8BBD0" wp14:editId="3709E9B0">
                  <wp:extent cx="114300" cy="304800"/>
                  <wp:effectExtent l="19050" t="0" r="0" b="0"/>
                  <wp:docPr id="4" name="Рисунок 8" descr="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/>
                <w:sz w:val="24"/>
                <w:szCs w:val="24"/>
              </w:rPr>
              <w:t> доля?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Style w:val="a6"/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  <w:p w:rsidR="006E3D69" w:rsidRPr="00D71C6B" w:rsidRDefault="006E3D69" w:rsidP="00A265F6">
            <w:pPr>
              <w:jc w:val="both"/>
              <w:rPr>
                <w:rStyle w:val="a6"/>
                <w:rFonts w:ascii="Times New Roman" w:hAnsi="Times New Roman"/>
                <w:i w:val="0"/>
                <w:sz w:val="24"/>
                <w:szCs w:val="24"/>
              </w:rPr>
            </w:pPr>
            <w:r w:rsidRPr="00D71C6B">
              <w:rPr>
                <w:rStyle w:val="a6"/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D71C6B">
              <w:rPr>
                <w:rFonts w:ascii="Times New Roman" w:hAnsi="Times New Roman"/>
                <w:sz w:val="24"/>
                <w:szCs w:val="24"/>
              </w:rPr>
              <w:t>Какая доля меньше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6D796" wp14:editId="28995662">
                  <wp:extent cx="104775" cy="314325"/>
                  <wp:effectExtent l="19050" t="0" r="9525" b="0"/>
                  <wp:docPr id="11" name="Рисунок 9" descr="im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/>
                <w:sz w:val="24"/>
                <w:szCs w:val="24"/>
              </w:rPr>
              <w:t> или 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3AC9E" wp14:editId="4551FA05">
                  <wp:extent cx="114300" cy="304800"/>
                  <wp:effectExtent l="19050" t="0" r="0" b="0"/>
                  <wp:docPr id="12" name="Рисунок 10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/>
                <w:sz w:val="24"/>
                <w:szCs w:val="24"/>
              </w:rPr>
              <w:t>?</w:t>
            </w:r>
            <w:r w:rsidRPr="00D71C6B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 Чем больше частей, тем доля меньше. 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Какая доля больше: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F17CBC" wp14:editId="6F4B4037">
                  <wp:extent cx="104775" cy="314325"/>
                  <wp:effectExtent l="19050" t="0" r="9525" b="0"/>
                  <wp:docPr id="15" name="Рисунок 13" descr="im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/>
                <w:sz w:val="24"/>
                <w:szCs w:val="24"/>
              </w:rPr>
              <w:t> или</w:t>
            </w:r>
            <w:r w:rsidRPr="00D71C6B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B6B01" wp14:editId="4674C3EE">
                  <wp:extent cx="114300" cy="304800"/>
                  <wp:effectExtent l="19050" t="0" r="0" b="0"/>
                  <wp:docPr id="16" name="Рисунок 14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- Какая доля самая маленькая</w:t>
            </w:r>
            <w:proofErr w:type="gramStart"/>
            <w:r w:rsidRPr="00D71C6B">
              <w:rPr>
                <w:sz w:val="24"/>
                <w:szCs w:val="24"/>
              </w:rPr>
              <w:t>? (</w:t>
            </w:r>
            <w:r w:rsidRPr="00D71C6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8D4EA4" wp14:editId="300EA080">
                  <wp:extent cx="114300" cy="304800"/>
                  <wp:effectExtent l="19050" t="0" r="0" b="0"/>
                  <wp:docPr id="28" name="Рисунок 17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sz w:val="24"/>
                <w:szCs w:val="24"/>
              </w:rPr>
              <w:t>)</w:t>
            </w:r>
            <w:r w:rsidRPr="00D71C6B">
              <w:rPr>
                <w:sz w:val="24"/>
                <w:szCs w:val="24"/>
              </w:rPr>
              <w:br/>
            </w:r>
            <w:proofErr w:type="gramEnd"/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lastRenderedPageBreak/>
              <w:t>–Запишите в тетради доли прямоугольника, начиная с наименьшей, т. е. с самой маленькой.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Оцените свою деятельность за это задание.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Молодцы.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в парах.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Карточки: изображено 4круга, каждый  разделен на доли: на 3, 8, 2, 4, 6. Надо подписать закрашенную долю круга: </w:t>
            </w:r>
            <w:r w:rsidRPr="00D71C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302DCF" wp14:editId="1F5A39D7">
                  <wp:extent cx="104775" cy="314325"/>
                  <wp:effectExtent l="0" t="0" r="9525" b="9525"/>
                  <wp:docPr id="29" name="Рисунок 13" descr="http://festival.1september.ru/articles/532105/im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532105/im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 ,</w:t>
            </w:r>
            <w:proofErr w:type="gramEnd"/>
            <w:r w:rsidRPr="00D71C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9A633" wp14:editId="6719DC19">
                  <wp:extent cx="114300" cy="304800"/>
                  <wp:effectExtent l="0" t="0" r="0" b="0"/>
                  <wp:docPr id="30" name="Рисунок 14" descr="http://festival.1september.ru/articles/532105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32105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C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DA8A9" wp14:editId="1ADC45B8">
                  <wp:extent cx="114300" cy="304800"/>
                  <wp:effectExtent l="0" t="0" r="0" b="0"/>
                  <wp:docPr id="31" name="Рисунок 15" descr="http://festival.1september.ru/articles/532105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32105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C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B7405" wp14:editId="284EA4EE">
                  <wp:extent cx="114300" cy="304800"/>
                  <wp:effectExtent l="0" t="0" r="0" b="0"/>
                  <wp:docPr id="32" name="Рисунок 16" descr="http://festival.1september.ru/articles/532105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festival.1september.ru/articles/532105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71C6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A1261" wp14:editId="3F3FFDDD">
                  <wp:extent cx="114300" cy="304800"/>
                  <wp:effectExtent l="0" t="0" r="0" b="0"/>
                  <wp:docPr id="33" name="Рисунок 17" descr="http://festival.1september.ru/articles/532105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festival.1september.ru/articles/532105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. Сравнить доли.</w:t>
            </w:r>
          </w:p>
          <w:p w:rsidR="006E3D69" w:rsidRPr="00D71C6B" w:rsidRDefault="006E3D69" w:rsidP="00A265F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</w:p>
          <w:p w:rsidR="006E3D69" w:rsidRPr="00D71C6B" w:rsidRDefault="006E3D69" w:rsidP="00A265F6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свою работу в паре в листе самооценки.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6E3D69">
            <w:pPr>
              <w:pStyle w:val="a3"/>
              <w:numPr>
                <w:ilvl w:val="0"/>
                <w:numId w:val="3"/>
              </w:numPr>
              <w:spacing w:line="240" w:lineRule="atLeast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группах.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Карточки: изображено 5 прямоугольников, каждый  разделен на доли: на 3, 6, 12, 8, 2. Надо подписать закрашенную долю, записать доли в порядке возрастания.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Проверка по эталону.</w:t>
            </w:r>
            <w:r w:rsidRPr="00D71C6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E3D69" w:rsidRPr="00D71C6B" w:rsidRDefault="006E3D69" w:rsidP="00A265F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свою работу в листе самооценки.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Вспомните критерии работы в группе.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Молодцы. Сделали открытие.</w:t>
            </w: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4570" w:rsidRPr="00D71C6B" w:rsidRDefault="00CA4570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4570" w:rsidRPr="00D71C6B" w:rsidRDefault="00CA4570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4570" w:rsidRPr="00D71C6B" w:rsidRDefault="00CA4570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A4570" w:rsidRPr="00D71C6B" w:rsidRDefault="00CA4570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1/2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Запись дроби.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 xml:space="preserve">-Целый круг разделили на 2  равные части и одну из них </w:t>
            </w:r>
            <w:r w:rsidRPr="00D71C6B">
              <w:rPr>
                <w:rFonts w:ascii="Times New Roman" w:hAnsi="Times New Roman"/>
                <w:sz w:val="24"/>
                <w:szCs w:val="24"/>
              </w:rPr>
              <w:lastRenderedPageBreak/>
              <w:t>заштриховали.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Доли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 xml:space="preserve"> Четвертую.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- 1/4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 Целый круг разделил на 4 равные части и одну из них заштриховали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1/2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C6B">
              <w:rPr>
                <w:rFonts w:ascii="Times New Roman" w:hAnsi="Times New Roman"/>
                <w:sz w:val="24"/>
                <w:szCs w:val="24"/>
              </w:rPr>
              <w:t>-Часть целого.</w:t>
            </w:r>
          </w:p>
          <w:p w:rsidR="006E3D69" w:rsidRPr="00D71C6B" w:rsidRDefault="006E3D69" w:rsidP="00A265F6">
            <w:pPr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1C6B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- Розового.</w:t>
            </w: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1C6B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- Синего.</w:t>
            </w: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1C6B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- Зеленого.</w:t>
            </w: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1C6B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- Желтого.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71C6B">
              <w:rPr>
                <w:rStyle w:val="a6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Запись в тетради:  </w:t>
            </w:r>
            <w:r w:rsidRPr="00D71C6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14FACD0C" wp14:editId="7498FCF4">
                  <wp:extent cx="114300" cy="304800"/>
                  <wp:effectExtent l="19050" t="0" r="0" b="0"/>
                  <wp:docPr id="35" name="Рисунок 11" descr="img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71C6B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&lt;</w:t>
            </w:r>
            <w:r w:rsidRPr="00D71C6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71C6B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C2D144D" wp14:editId="5870AAF5">
                  <wp:extent cx="104775" cy="314325"/>
                  <wp:effectExtent l="19050" t="0" r="9525" b="0"/>
                  <wp:docPr id="36" name="Рисунок 12" descr="im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D71C6B">
              <w:rPr>
                <w:rStyle w:val="a6"/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)</w:t>
            </w:r>
            <w:r w:rsidRPr="00D71C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6"/>
                <w:i w:val="0"/>
                <w:color w:val="000000" w:themeColor="text1"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D71C6B">
              <w:rPr>
                <w:rStyle w:val="a6"/>
                <w:i w:val="0"/>
                <w:color w:val="000000" w:themeColor="text1"/>
                <w:sz w:val="24"/>
                <w:szCs w:val="24"/>
              </w:rPr>
              <w:t xml:space="preserve">Запись в </w:t>
            </w:r>
            <w:r w:rsidRPr="00D71C6B">
              <w:rPr>
                <w:rStyle w:val="a6"/>
                <w:i w:val="0"/>
                <w:color w:val="000000" w:themeColor="text1"/>
                <w:sz w:val="24"/>
                <w:szCs w:val="24"/>
              </w:rPr>
              <w:lastRenderedPageBreak/>
              <w:t>тетради:</w:t>
            </w:r>
            <w:r w:rsidRPr="00D71C6B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D71C6B">
              <w:rPr>
                <w:i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5B62CD" wp14:editId="4DEA3E98">
                  <wp:extent cx="114300" cy="304800"/>
                  <wp:effectExtent l="19050" t="0" r="0" b="0"/>
                  <wp:docPr id="37" name="Рисунок 15" descr="im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Style w:val="a6"/>
                <w:i w:val="0"/>
                <w:color w:val="000000" w:themeColor="text1"/>
                <w:sz w:val="24"/>
                <w:szCs w:val="24"/>
              </w:rPr>
              <w:t> &gt; </w:t>
            </w:r>
            <w:r w:rsidRPr="00D71C6B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D71C6B">
              <w:rPr>
                <w:i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2E702B41" wp14:editId="203834E2">
                  <wp:extent cx="104775" cy="314325"/>
                  <wp:effectExtent l="19050" t="0" r="9525" b="0"/>
                  <wp:docPr id="38" name="Рисунок 16" descr="img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1C6B">
              <w:rPr>
                <w:rStyle w:val="a6"/>
                <w:i w:val="0"/>
                <w:color w:val="000000" w:themeColor="text1"/>
                <w:sz w:val="24"/>
                <w:szCs w:val="24"/>
              </w:rPr>
              <w:t>)</w:t>
            </w:r>
            <w:proofErr w:type="gramEnd"/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1C6B"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  <w:t>1/8</w:t>
            </w: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b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Обозначают и сравнивают  доли.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  <w:r w:rsidRPr="00D71C6B">
              <w:rPr>
                <w:sz w:val="24"/>
                <w:szCs w:val="24"/>
              </w:rPr>
              <w:t>Называют и записывают доли.</w:t>
            </w: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pStyle w:val="a4"/>
              <w:jc w:val="both"/>
              <w:rPr>
                <w:rStyle w:val="apple-converted-space"/>
                <w:color w:val="525150"/>
                <w:sz w:val="24"/>
                <w:szCs w:val="24"/>
                <w:shd w:val="clear" w:color="auto" w:fill="FFFFFF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</w:tr>
      <w:tr w:rsidR="006E3D69" w:rsidRPr="00D71C6B" w:rsidTr="00A265F6"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VII</w:t>
            </w: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E3D69" w:rsidRPr="00D71C6B" w:rsidRDefault="006E3D69" w:rsidP="00A265F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</w:t>
            </w:r>
            <w:r w:rsidRPr="00D71C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71C6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предметных знаний, умений, навыков в условиях самостоятельного  решения учебных задач;</w:t>
            </w:r>
          </w:p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E3D69" w:rsidRPr="00D71C6B" w:rsidRDefault="006E3D69" w:rsidP="00A265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-организация выполнения самопроверки, самооценки</w:t>
            </w: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E3D69" w:rsidRPr="00D71C6B" w:rsidRDefault="006E3D69" w:rsidP="00A265F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1572" w:type="pct"/>
          </w:tcPr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Организует самостоятельную деятельность учащихся по исследованию проблемы.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Выявляет уровень знаний.</w:t>
            </w:r>
          </w:p>
          <w:p w:rsidR="006E3D69" w:rsidRPr="00D71C6B" w:rsidRDefault="006E3D69" w:rsidP="00A265F6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- При выполнении самостоятельной работы вы покажите, как каждый из вас понял тему урока. Я надеюсь, что все выполнят на положительную оценку.                                                            Рабочая тетрадь № 178 (1) стр.66                                           Проверка.</w:t>
            </w:r>
          </w:p>
          <w:p w:rsidR="006E3D69" w:rsidRPr="00D71C6B" w:rsidRDefault="006E3D69" w:rsidP="00A265F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- Оцените свою работу в листе самооценки.</w:t>
            </w:r>
          </w:p>
          <w:p w:rsidR="006E3D69" w:rsidRPr="00D71C6B" w:rsidRDefault="006E3D69" w:rsidP="00A265F6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71C6B">
              <w:rPr>
                <w:rFonts w:ascii="Times New Roman" w:eastAsia="Calibri" w:hAnsi="Times New Roman"/>
                <w:sz w:val="24"/>
                <w:szCs w:val="24"/>
              </w:rPr>
              <w:t>Решение задачи.</w:t>
            </w: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69" w:rsidRPr="00D71C6B" w:rsidTr="00A265F6"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71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E3D69" w:rsidRPr="00D71C6B" w:rsidRDefault="006E3D69" w:rsidP="00A265F6">
            <w:pPr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1C6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:rsidR="006E3D69" w:rsidRPr="00D71C6B" w:rsidRDefault="006E3D69" w:rsidP="00A265F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Цель:</w:t>
            </w:r>
            <w:r w:rsidRPr="00D71C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познакомить с домашним заданием, дать инструктаж по его выполнению</w:t>
            </w:r>
          </w:p>
          <w:p w:rsidR="006E3D69" w:rsidRPr="00D71C6B" w:rsidRDefault="006E3D69" w:rsidP="00A265F6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1572" w:type="pct"/>
          </w:tcPr>
          <w:p w:rsidR="006E3D69" w:rsidRPr="00D71C6B" w:rsidRDefault="006E3D69" w:rsidP="00A265F6">
            <w:pPr>
              <w:pStyle w:val="aa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71C6B">
              <w:rPr>
                <w:rFonts w:ascii="Times New Roman" w:hAnsi="Times New Roman" w:cs="Times New Roman"/>
                <w:bCs/>
              </w:rPr>
              <w:t xml:space="preserve">- А теперь познакомимся с домашним заданием. </w:t>
            </w:r>
          </w:p>
          <w:p w:rsidR="006E3D69" w:rsidRPr="00D71C6B" w:rsidRDefault="006C6053" w:rsidP="006C605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Стр. 92 з.1.</w:t>
            </w:r>
          </w:p>
          <w:p w:rsidR="006C6053" w:rsidRPr="00D71C6B" w:rsidRDefault="006C6053" w:rsidP="0022667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Вспомним критерии успешног</w:t>
            </w:r>
            <w:r w:rsidR="0022667A" w:rsidRPr="00D71C6B">
              <w:rPr>
                <w:rFonts w:ascii="Times New Roman" w:hAnsi="Times New Roman" w:cs="Times New Roman"/>
                <w:sz w:val="24"/>
                <w:szCs w:val="24"/>
              </w:rPr>
              <w:t>о выполнения домашнего задания (внимательно прочитать, в</w:t>
            </w: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спомнить материал, </w:t>
            </w:r>
            <w:r w:rsidR="0022667A" w:rsidRPr="00D71C6B">
              <w:rPr>
                <w:rFonts w:ascii="Times New Roman" w:hAnsi="Times New Roman" w:cs="Times New Roman"/>
                <w:sz w:val="24"/>
                <w:szCs w:val="24"/>
              </w:rPr>
              <w:t>который изучили сегодня на уроке).</w:t>
            </w:r>
          </w:p>
        </w:tc>
        <w:tc>
          <w:tcPr>
            <w:tcW w:w="1484" w:type="pct"/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D69" w:rsidRPr="00D71C6B" w:rsidTr="00A265F6">
        <w:tc>
          <w:tcPr>
            <w:tcW w:w="276" w:type="pct"/>
            <w:tcBorders>
              <w:right w:val="single" w:sz="4" w:space="0" w:color="auto"/>
            </w:tcBorders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  <w:r w:rsidRPr="00D71C6B">
              <w:rPr>
                <w:sz w:val="24"/>
                <w:szCs w:val="24"/>
              </w:rPr>
              <w:t>9</w:t>
            </w:r>
          </w:p>
        </w:tc>
        <w:tc>
          <w:tcPr>
            <w:tcW w:w="879" w:type="pct"/>
            <w:tcBorders>
              <w:left w:val="single" w:sz="4" w:space="0" w:color="auto"/>
            </w:tcBorders>
          </w:tcPr>
          <w:p w:rsidR="006E3D69" w:rsidRPr="00D71C6B" w:rsidRDefault="006E3D69" w:rsidP="00A265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Рефлексия учебной деятельности на уроке </w:t>
            </w:r>
          </w:p>
          <w:p w:rsidR="006E3D69" w:rsidRPr="00D71C6B" w:rsidRDefault="006E3D69" w:rsidP="00A265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рефлексию и самооценку учениками </w:t>
            </w:r>
            <w:r w:rsidRPr="00D7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учебной деятельности</w:t>
            </w: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1572" w:type="pct"/>
          </w:tcPr>
          <w:p w:rsidR="006E3D69" w:rsidRPr="00D71C6B" w:rsidRDefault="005A0C0A" w:rsidP="005A0C0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1. </w:t>
            </w:r>
            <w:r w:rsidR="006E3D69" w:rsidRPr="00D71C6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сведений о долях.</w:t>
            </w:r>
          </w:p>
          <w:p w:rsidR="005A0C0A" w:rsidRPr="00D71C6B" w:rsidRDefault="005A0C0A" w:rsidP="005A0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 Где в жизни может встретиться тема «Доля»? (деление фруктов на доли, деление круга на доли)</w:t>
            </w:r>
          </w:p>
          <w:p w:rsidR="006E3D69" w:rsidRPr="00D71C6B" w:rsidRDefault="006E3D69" w:rsidP="005A0C0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 Вспомните, какие задачи мы ставили на уроке?</w:t>
            </w:r>
          </w:p>
          <w:p w:rsidR="006E3D69" w:rsidRPr="00D71C6B" w:rsidRDefault="006E3D69" w:rsidP="00A265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- Что мы должны были узнать? </w:t>
            </w:r>
            <w:r w:rsidRPr="00D7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(Что такое доля)</w:t>
            </w:r>
            <w:r w:rsidRPr="00D71C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Что такое доля? (Часть целого) </w:t>
            </w:r>
          </w:p>
          <w:p w:rsidR="006E3D69" w:rsidRPr="00D71C6B" w:rsidRDefault="006E3D69" w:rsidP="00A265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 Чему должны были научиться на уроке? (Делить целое на доли, называть  и записывать доли.)</w:t>
            </w:r>
          </w:p>
          <w:p w:rsidR="006E3D69" w:rsidRPr="00D71C6B" w:rsidRDefault="006E3D69" w:rsidP="00A265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 Достигли мы поставленных целей?</w:t>
            </w:r>
          </w:p>
          <w:p w:rsidR="006E3D69" w:rsidRPr="00D71C6B" w:rsidRDefault="006E3D69" w:rsidP="00A265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 Что показывает число под чертой? (На сколько чертей разделено целое)</w:t>
            </w:r>
          </w:p>
          <w:p w:rsidR="006E3D69" w:rsidRPr="00D71C6B" w:rsidRDefault="006E3D69" w:rsidP="00A265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- Что показывает число над чертой? (Взята одна доля)</w:t>
            </w:r>
          </w:p>
          <w:p w:rsidR="006E3D69" w:rsidRPr="00D71C6B" w:rsidRDefault="006E3D69" w:rsidP="005A0C0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2.Самооценка учениками своей учебной деятельности по лесенке </w:t>
            </w:r>
          </w:p>
          <w:p w:rsidR="006E3D69" w:rsidRPr="00D71C6B" w:rsidRDefault="006E3D69" w:rsidP="005A0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 xml:space="preserve"> «Самооценки».</w:t>
            </w:r>
          </w:p>
          <w:p w:rsidR="006E3D69" w:rsidRPr="00D71C6B" w:rsidRDefault="006E3D69" w:rsidP="005A0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3.Рефлексия на листах.</w:t>
            </w:r>
          </w:p>
          <w:p w:rsidR="006E3D69" w:rsidRPr="00D71C6B" w:rsidRDefault="006E3D69" w:rsidP="005A0C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C6B">
              <w:rPr>
                <w:rFonts w:ascii="Times New Roman" w:hAnsi="Times New Roman" w:cs="Times New Roman"/>
                <w:sz w:val="24"/>
                <w:szCs w:val="24"/>
              </w:rPr>
              <w:t>– Какие возникли затруднения? Над чем предстоит ещё поработать?</w:t>
            </w: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1484" w:type="pct"/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</w:tc>
        <w:tc>
          <w:tcPr>
            <w:tcW w:w="789" w:type="pct"/>
          </w:tcPr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69" w:rsidRPr="00D71C6B" w:rsidRDefault="006E3D69" w:rsidP="00A26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3D69" w:rsidRPr="00D71C6B" w:rsidRDefault="006E3D69" w:rsidP="006E3D69">
      <w:pPr>
        <w:rPr>
          <w:rFonts w:ascii="Times New Roman" w:hAnsi="Times New Roman" w:cs="Times New Roman"/>
          <w:sz w:val="24"/>
          <w:szCs w:val="24"/>
        </w:rPr>
      </w:pPr>
    </w:p>
    <w:p w:rsidR="006E3D69" w:rsidRPr="00D71C6B" w:rsidRDefault="006E3D69" w:rsidP="006E3D69">
      <w:pPr>
        <w:rPr>
          <w:sz w:val="24"/>
          <w:szCs w:val="24"/>
        </w:rPr>
      </w:pPr>
    </w:p>
    <w:p w:rsidR="006E3D69" w:rsidRPr="00D71C6B" w:rsidRDefault="006E3D69" w:rsidP="006E3D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D69" w:rsidRPr="00D71C6B" w:rsidRDefault="006E3D69" w:rsidP="006E3D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1655" w:rsidRPr="00D71C6B" w:rsidRDefault="00D91655" w:rsidP="003E2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655" w:rsidRPr="00D71C6B" w:rsidRDefault="00D91655" w:rsidP="003E2B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655" w:rsidRPr="00D71C6B" w:rsidRDefault="00D91655" w:rsidP="00D916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655" w:rsidRPr="00D71C6B" w:rsidSect="00FD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387"/>
    <w:multiLevelType w:val="hybridMultilevel"/>
    <w:tmpl w:val="D3620386"/>
    <w:lvl w:ilvl="0" w:tplc="FF76DD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206CF"/>
    <w:multiLevelType w:val="hybridMultilevel"/>
    <w:tmpl w:val="55E83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A259C"/>
    <w:multiLevelType w:val="hybridMultilevel"/>
    <w:tmpl w:val="057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53BC"/>
    <w:multiLevelType w:val="hybridMultilevel"/>
    <w:tmpl w:val="740C7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76E4"/>
    <w:multiLevelType w:val="hybridMultilevel"/>
    <w:tmpl w:val="C948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06912"/>
    <w:multiLevelType w:val="hybridMultilevel"/>
    <w:tmpl w:val="D3620386"/>
    <w:lvl w:ilvl="0" w:tplc="FF76D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5711"/>
    <w:multiLevelType w:val="hybridMultilevel"/>
    <w:tmpl w:val="1B6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A32F3"/>
    <w:multiLevelType w:val="hybridMultilevel"/>
    <w:tmpl w:val="6260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BFB"/>
    <w:rsid w:val="000020B4"/>
    <w:rsid w:val="000A73D4"/>
    <w:rsid w:val="000D1F52"/>
    <w:rsid w:val="00123735"/>
    <w:rsid w:val="001503D1"/>
    <w:rsid w:val="0022667A"/>
    <w:rsid w:val="003935A0"/>
    <w:rsid w:val="003B657D"/>
    <w:rsid w:val="003E2BF4"/>
    <w:rsid w:val="005A0C0A"/>
    <w:rsid w:val="006235CE"/>
    <w:rsid w:val="006B01D7"/>
    <w:rsid w:val="006C6053"/>
    <w:rsid w:val="006E3D69"/>
    <w:rsid w:val="00C33BFB"/>
    <w:rsid w:val="00C834A0"/>
    <w:rsid w:val="00CA4570"/>
    <w:rsid w:val="00CE1E55"/>
    <w:rsid w:val="00D71C6B"/>
    <w:rsid w:val="00D91655"/>
    <w:rsid w:val="00ED027D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2"/>
  </w:style>
  <w:style w:type="paragraph" w:styleId="1">
    <w:name w:val="heading 1"/>
    <w:basedOn w:val="a"/>
    <w:next w:val="a"/>
    <w:link w:val="10"/>
    <w:uiPriority w:val="9"/>
    <w:qFormat/>
    <w:rsid w:val="006E3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3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E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E3D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3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3D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3D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uiPriority w:val="99"/>
    <w:qFormat/>
    <w:rsid w:val="006E3D69"/>
    <w:pPr>
      <w:spacing w:after="0" w:line="240" w:lineRule="auto"/>
    </w:pPr>
    <w:rPr>
      <w:rFonts w:ascii="Times New Roman" w:hAnsi="Times New Roman" w:cs="Times New Roman"/>
      <w:sz w:val="16"/>
      <w:szCs w:val="144"/>
    </w:rPr>
  </w:style>
  <w:style w:type="table" w:styleId="a5">
    <w:name w:val="Table Grid"/>
    <w:basedOn w:val="a1"/>
    <w:uiPriority w:val="59"/>
    <w:rsid w:val="006E3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E3D69"/>
  </w:style>
  <w:style w:type="character" w:styleId="a6">
    <w:name w:val="Emphasis"/>
    <w:basedOn w:val="a0"/>
    <w:uiPriority w:val="20"/>
    <w:qFormat/>
    <w:rsid w:val="006E3D69"/>
    <w:rPr>
      <w:i/>
      <w:iCs/>
    </w:rPr>
  </w:style>
  <w:style w:type="character" w:styleId="a7">
    <w:name w:val="Strong"/>
    <w:basedOn w:val="a0"/>
    <w:uiPriority w:val="22"/>
    <w:qFormat/>
    <w:rsid w:val="006E3D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D6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E3D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6E3D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3D69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E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3D69"/>
  </w:style>
  <w:style w:type="paragraph" w:styleId="ad">
    <w:name w:val="footer"/>
    <w:basedOn w:val="a"/>
    <w:link w:val="ae"/>
    <w:uiPriority w:val="99"/>
    <w:unhideWhenUsed/>
    <w:rsid w:val="006E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3D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3D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E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E3D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3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E3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E3D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E3D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uiPriority w:val="99"/>
    <w:qFormat/>
    <w:rsid w:val="006E3D69"/>
    <w:pPr>
      <w:spacing w:after="0" w:line="240" w:lineRule="auto"/>
    </w:pPr>
    <w:rPr>
      <w:rFonts w:ascii="Times New Roman" w:hAnsi="Times New Roman" w:cs="Times New Roman"/>
      <w:sz w:val="16"/>
      <w:szCs w:val="144"/>
    </w:rPr>
  </w:style>
  <w:style w:type="table" w:styleId="a5">
    <w:name w:val="Table Grid"/>
    <w:basedOn w:val="a1"/>
    <w:uiPriority w:val="59"/>
    <w:rsid w:val="006E3D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6E3D69"/>
  </w:style>
  <w:style w:type="character" w:styleId="a6">
    <w:name w:val="Emphasis"/>
    <w:basedOn w:val="a0"/>
    <w:uiPriority w:val="20"/>
    <w:qFormat/>
    <w:rsid w:val="006E3D69"/>
    <w:rPr>
      <w:i/>
      <w:iCs/>
    </w:rPr>
  </w:style>
  <w:style w:type="character" w:styleId="a7">
    <w:name w:val="Strong"/>
    <w:basedOn w:val="a0"/>
    <w:uiPriority w:val="22"/>
    <w:qFormat/>
    <w:rsid w:val="006E3D6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E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D6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E3D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">
    <w:name w:val="Абзац списка1"/>
    <w:basedOn w:val="a"/>
    <w:rsid w:val="006E3D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3D69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E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E3D69"/>
  </w:style>
  <w:style w:type="paragraph" w:styleId="ad">
    <w:name w:val="footer"/>
    <w:basedOn w:val="a"/>
    <w:link w:val="ae"/>
    <w:uiPriority w:val="99"/>
    <w:unhideWhenUsed/>
    <w:rsid w:val="006E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</dc:creator>
  <cp:keywords/>
  <dc:description/>
  <cp:lastModifiedBy>ZONA</cp:lastModifiedBy>
  <cp:revision>20</cp:revision>
  <dcterms:created xsi:type="dcterms:W3CDTF">2022-09-18T10:37:00Z</dcterms:created>
  <dcterms:modified xsi:type="dcterms:W3CDTF">2023-03-04T13:26:00Z</dcterms:modified>
</cp:coreProperties>
</file>