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E" w:rsidRDefault="003059AE" w:rsidP="0090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1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классного часа </w:t>
      </w:r>
    </w:p>
    <w:p w:rsidR="00D2227F" w:rsidRPr="00F757EC" w:rsidRDefault="00D2227F" w:rsidP="00D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</w:pPr>
      <w:r w:rsidRPr="00F757EC">
        <w:rPr>
          <w:rFonts w:ascii="Times New Roman" w:eastAsia="Literaturnaya-Italic" w:hAnsi="Times New Roman" w:cs="Times New Roman"/>
          <w:b/>
          <w:iCs/>
          <w:color w:val="003399"/>
          <w:sz w:val="24"/>
          <w:szCs w:val="24"/>
        </w:rPr>
        <w:t>Аннотация</w:t>
      </w:r>
      <w:r w:rsidRPr="00F757EC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.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Представлена разработка </w:t>
      </w:r>
      <w:r w:rsidR="00AA3715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внеклассного мероприятия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 для обучающихся 6 класса общеобразовательной школы. Рассмотрены аспекты связи культуры и истории, народного искусства и традиций.</w:t>
      </w:r>
    </w:p>
    <w:p w:rsidR="00D2227F" w:rsidRPr="00F757EC" w:rsidRDefault="00D2227F" w:rsidP="00D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</w:pP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Представлен современный классный час с использованием музейной педагогики и аксиологического подхода </w:t>
      </w:r>
      <w:r w:rsidR="002B4005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(комментария)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к изучению истории и традиций страны.</w:t>
      </w:r>
    </w:p>
    <w:p w:rsidR="00D2227F" w:rsidRPr="00F757EC" w:rsidRDefault="00D2227F" w:rsidP="00D2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</w:pPr>
      <w:r w:rsidRPr="00F757EC">
        <w:rPr>
          <w:rFonts w:ascii="Times New Roman" w:eastAsia="Literaturnaya-BoldItalic" w:hAnsi="Times New Roman" w:cs="Times New Roman"/>
          <w:b/>
          <w:bCs/>
          <w:iCs/>
          <w:color w:val="003399"/>
          <w:sz w:val="24"/>
          <w:szCs w:val="24"/>
        </w:rPr>
        <w:t xml:space="preserve">Ключевые слова: </w:t>
      </w:r>
      <w:r>
        <w:rPr>
          <w:rFonts w:ascii="Times New Roman" w:eastAsia="Literaturnaya-BoldItalic" w:hAnsi="Times New Roman" w:cs="Times New Roman"/>
          <w:bCs/>
          <w:iCs/>
          <w:color w:val="003399"/>
          <w:sz w:val="24"/>
          <w:szCs w:val="24"/>
        </w:rPr>
        <w:t>искусство</w:t>
      </w:r>
      <w:r w:rsidRPr="00F757EC">
        <w:rPr>
          <w:rFonts w:ascii="Times New Roman" w:eastAsia="Literaturnaya-BoldItalic" w:hAnsi="Times New Roman" w:cs="Times New Roman"/>
          <w:bCs/>
          <w:iCs/>
          <w:color w:val="003399"/>
          <w:sz w:val="24"/>
          <w:szCs w:val="24"/>
        </w:rPr>
        <w:t xml:space="preserve">,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народ</w:t>
      </w:r>
      <w:r w:rsidRPr="00F757EC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,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ценность</w:t>
      </w:r>
      <w:r w:rsidRPr="00F757EC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,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культура</w:t>
      </w:r>
      <w:r w:rsidRPr="00F757EC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 xml:space="preserve">, </w:t>
      </w:r>
      <w:r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традиции, народные промыслы</w:t>
      </w:r>
      <w:r w:rsidRPr="00F757EC">
        <w:rPr>
          <w:rFonts w:ascii="Times New Roman" w:eastAsia="Literaturnaya-Italic" w:hAnsi="Times New Roman" w:cs="Times New Roman"/>
          <w:iCs/>
          <w:color w:val="003399"/>
          <w:sz w:val="24"/>
          <w:szCs w:val="24"/>
        </w:rPr>
        <w:t>.</w:t>
      </w:r>
    </w:p>
    <w:p w:rsidR="003059AE" w:rsidRPr="00384515" w:rsidRDefault="003059AE" w:rsidP="00305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8"/>
        <w:gridCol w:w="11794"/>
      </w:tblGrid>
      <w:tr w:rsidR="003059AE" w:rsidRPr="002B4005" w:rsidTr="00DE58BC">
        <w:trPr>
          <w:trHeight w:val="929"/>
        </w:trPr>
        <w:tc>
          <w:tcPr>
            <w:tcW w:w="2348" w:type="dxa"/>
          </w:tcPr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Тема классного часа</w:t>
            </w:r>
          </w:p>
        </w:tc>
        <w:tc>
          <w:tcPr>
            <w:tcW w:w="11794" w:type="dxa"/>
          </w:tcPr>
          <w:p w:rsidR="003059AE" w:rsidRPr="002B4005" w:rsidRDefault="006F4A73" w:rsidP="003059A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Народное творчество – душа России.</w:t>
            </w:r>
          </w:p>
        </w:tc>
      </w:tr>
      <w:tr w:rsidR="003059AE" w:rsidRPr="002B4005" w:rsidTr="00DE58BC">
        <w:trPr>
          <w:trHeight w:val="517"/>
        </w:trPr>
        <w:tc>
          <w:tcPr>
            <w:tcW w:w="2348" w:type="dxa"/>
          </w:tcPr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Цель</w:t>
            </w:r>
          </w:p>
        </w:tc>
        <w:tc>
          <w:tcPr>
            <w:tcW w:w="11794" w:type="dxa"/>
          </w:tcPr>
          <w:p w:rsidR="003059AE" w:rsidRPr="002B4005" w:rsidRDefault="00903A26" w:rsidP="003059A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Знакомство обучающихся с </w:t>
            </w:r>
            <w:r w:rsidR="003059AE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нравственны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</w:t>
            </w:r>
            <w:r w:rsidR="003059AE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ценност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ями</w:t>
            </w:r>
            <w:r w:rsidR="003059AE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 традициями </w:t>
            </w:r>
            <w:r w:rsidR="003059AE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народа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059AE" w:rsidRPr="002B4005" w:rsidTr="00DE58BC">
        <w:trPr>
          <w:trHeight w:val="1240"/>
        </w:trPr>
        <w:tc>
          <w:tcPr>
            <w:tcW w:w="2348" w:type="dxa"/>
          </w:tcPr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Задачи</w:t>
            </w:r>
          </w:p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1794" w:type="dxa"/>
          </w:tcPr>
          <w:p w:rsidR="003059AE" w:rsidRPr="002B4005" w:rsidRDefault="003059AE" w:rsidP="00DE58BC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1F497D" w:themeColor="text2"/>
              </w:rPr>
            </w:pPr>
            <w:r w:rsidRPr="002B4005">
              <w:rPr>
                <w:rStyle w:val="c0"/>
                <w:color w:val="1F497D" w:themeColor="text2"/>
              </w:rPr>
              <w:t>-  знакомство с творческим наследием с</w:t>
            </w:r>
            <w:r w:rsidR="00903A26" w:rsidRPr="002B4005">
              <w:rPr>
                <w:rStyle w:val="c0"/>
                <w:color w:val="1F497D" w:themeColor="text2"/>
              </w:rPr>
              <w:t>траны</w:t>
            </w:r>
            <w:r w:rsidRPr="002B4005">
              <w:rPr>
                <w:rStyle w:val="c0"/>
                <w:color w:val="1F497D" w:themeColor="text2"/>
              </w:rPr>
              <w:t>;</w:t>
            </w:r>
          </w:p>
          <w:p w:rsidR="003059AE" w:rsidRPr="002B4005" w:rsidRDefault="003059AE" w:rsidP="00DE58BC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1F497D" w:themeColor="text2"/>
              </w:rPr>
            </w:pPr>
            <w:r w:rsidRPr="002B4005">
              <w:rPr>
                <w:rStyle w:val="c0"/>
                <w:color w:val="1F497D" w:themeColor="text2"/>
              </w:rPr>
              <w:t xml:space="preserve">- развитие коммуникативных навыков, творческих способностей учащихся; воспитание любви к </w:t>
            </w:r>
            <w:r w:rsidR="00903A26" w:rsidRPr="002B4005">
              <w:rPr>
                <w:rStyle w:val="c0"/>
                <w:color w:val="1F497D" w:themeColor="text2"/>
              </w:rPr>
              <w:t>Родине</w:t>
            </w:r>
            <w:r w:rsidRPr="002B4005">
              <w:rPr>
                <w:rStyle w:val="c0"/>
                <w:color w:val="1F497D" w:themeColor="text2"/>
              </w:rPr>
              <w:t xml:space="preserve">, </w:t>
            </w:r>
            <w:r w:rsidR="00903A26" w:rsidRPr="002B4005">
              <w:rPr>
                <w:rStyle w:val="c0"/>
                <w:color w:val="1F497D" w:themeColor="text2"/>
              </w:rPr>
              <w:t xml:space="preserve">традициям, </w:t>
            </w:r>
            <w:r w:rsidRPr="002B4005">
              <w:rPr>
                <w:rStyle w:val="c0"/>
                <w:color w:val="1F497D" w:themeColor="text2"/>
              </w:rPr>
              <w:t>народному искусству, труду;</w:t>
            </w:r>
          </w:p>
          <w:p w:rsidR="003059AE" w:rsidRPr="002B4005" w:rsidRDefault="003059AE" w:rsidP="00903A2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2B4005">
              <w:rPr>
                <w:rStyle w:val="c0"/>
                <w:color w:val="1F497D" w:themeColor="text2"/>
              </w:rPr>
              <w:t xml:space="preserve">-   развитие стремления изучать историю </w:t>
            </w:r>
            <w:r w:rsidR="00903A26" w:rsidRPr="002B4005">
              <w:rPr>
                <w:rStyle w:val="c0"/>
                <w:color w:val="1F497D" w:themeColor="text2"/>
              </w:rPr>
              <w:t>России</w:t>
            </w:r>
            <w:r w:rsidRPr="002B4005">
              <w:rPr>
                <w:rStyle w:val="c0"/>
                <w:color w:val="1F497D" w:themeColor="text2"/>
              </w:rPr>
              <w:t>, сохранять и приумножать память своих предков.</w:t>
            </w:r>
          </w:p>
        </w:tc>
      </w:tr>
      <w:tr w:rsidR="003059AE" w:rsidRPr="002B4005" w:rsidTr="00DE58BC">
        <w:tc>
          <w:tcPr>
            <w:tcW w:w="2348" w:type="dxa"/>
          </w:tcPr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94" w:type="dxa"/>
          </w:tcPr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Формируемые УУД: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Личностные: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личностное, профессиональное, жизненное </w:t>
            </w:r>
            <w:r w:rsidRPr="002B4005">
              <w:rPr>
                <w:rStyle w:val="c1"/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самоопределение</w:t>
            </w: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;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•</w:t>
            </w: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2B4005">
              <w:rPr>
                <w:rStyle w:val="c1"/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нравственно-этическая ориентация.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Регулятивные: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Познавательные:</w:t>
            </w:r>
          </w:p>
          <w:p w:rsidR="003059AE" w:rsidRPr="002B4005" w:rsidRDefault="003059AE" w:rsidP="00DE58B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2B4005"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  <w:t>выделять существенную информацию из сообщений разных видов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Коммуникативные: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• строить сообщения в устной и письменной форме;</w:t>
            </w:r>
          </w:p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</w:tc>
      </w:tr>
      <w:tr w:rsidR="003059AE" w:rsidRPr="002B4005" w:rsidTr="00DE58BC">
        <w:tc>
          <w:tcPr>
            <w:tcW w:w="2348" w:type="dxa"/>
          </w:tcPr>
          <w:p w:rsidR="003059AE" w:rsidRPr="002B4005" w:rsidRDefault="003059AE" w:rsidP="00DE58BC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Оборудование</w:t>
            </w:r>
          </w:p>
        </w:tc>
        <w:tc>
          <w:tcPr>
            <w:tcW w:w="11794" w:type="dxa"/>
          </w:tcPr>
          <w:p w:rsidR="003059AE" w:rsidRPr="002B4005" w:rsidRDefault="003059AE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Компьютер, проектор</w:t>
            </w:r>
            <w:r w:rsidR="004C5409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, аудиосистема</w:t>
            </w:r>
          </w:p>
        </w:tc>
      </w:tr>
    </w:tbl>
    <w:p w:rsidR="00CE534C" w:rsidRDefault="00CE534C" w:rsidP="00903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4C" w:rsidRDefault="00CE534C" w:rsidP="00903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4C" w:rsidRDefault="00CE534C" w:rsidP="00903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26" w:rsidRPr="002B4005" w:rsidRDefault="00903A26" w:rsidP="00903A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05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903A26" w:rsidRPr="002B4005" w:rsidRDefault="00903A26" w:rsidP="00903A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590"/>
        <w:gridCol w:w="12"/>
        <w:gridCol w:w="2470"/>
        <w:gridCol w:w="42"/>
        <w:gridCol w:w="2510"/>
      </w:tblGrid>
      <w:tr w:rsidR="00903A26" w:rsidRPr="002B4005" w:rsidTr="00DE58BC">
        <w:trPr>
          <w:trHeight w:val="1130"/>
        </w:trPr>
        <w:tc>
          <w:tcPr>
            <w:tcW w:w="2518" w:type="dxa"/>
          </w:tcPr>
          <w:p w:rsidR="00903A26" w:rsidRPr="002B4005" w:rsidRDefault="00903A26" w:rsidP="00DE58BC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 Задачи  этапа классного часа</w:t>
            </w:r>
          </w:p>
          <w:p w:rsidR="00903A26" w:rsidRPr="002B4005" w:rsidRDefault="00903A26" w:rsidP="00DE58BC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(вида работ)</w:t>
            </w:r>
          </w:p>
        </w:tc>
        <w:tc>
          <w:tcPr>
            <w:tcW w:w="6602" w:type="dxa"/>
            <w:gridSpan w:val="2"/>
            <w:tcBorders>
              <w:right w:val="single" w:sz="4" w:space="0" w:color="auto"/>
            </w:tcBorders>
          </w:tcPr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Деятельность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учителя 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Задания для учащихся 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Деятельность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Учеников</w:t>
            </w:r>
          </w:p>
          <w:p w:rsidR="00903A26" w:rsidRPr="002B4005" w:rsidRDefault="00903A26" w:rsidP="00DE5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ОМУ</w:t>
            </w:r>
          </w:p>
        </w:tc>
        <w:tc>
          <w:tcPr>
            <w:tcW w:w="2552" w:type="dxa"/>
            <w:gridSpan w:val="2"/>
          </w:tcPr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Планируемые результаты 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УУД</w:t>
            </w:r>
          </w:p>
        </w:tc>
      </w:tr>
      <w:tr w:rsidR="00903A26" w:rsidRPr="002B4005" w:rsidTr="00DE58BC">
        <w:trPr>
          <w:trHeight w:val="171"/>
        </w:trPr>
        <w:tc>
          <w:tcPr>
            <w:tcW w:w="2518" w:type="dxa"/>
          </w:tcPr>
          <w:p w:rsidR="00903A26" w:rsidRPr="002B4005" w:rsidRDefault="00903A26" w:rsidP="00DE58BC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1624" w:type="dxa"/>
            <w:gridSpan w:val="5"/>
          </w:tcPr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/>
              </w:rPr>
              <w:t>I</w:t>
            </w: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. Подготовительная часть</w:t>
            </w:r>
          </w:p>
        </w:tc>
      </w:tr>
      <w:tr w:rsidR="00903A26" w:rsidRPr="002B4005" w:rsidTr="00DE58BC">
        <w:trPr>
          <w:trHeight w:val="2613"/>
        </w:trPr>
        <w:tc>
          <w:tcPr>
            <w:tcW w:w="2518" w:type="dxa"/>
          </w:tcPr>
          <w:p w:rsidR="00903A26" w:rsidRPr="002B4005" w:rsidRDefault="00903A26" w:rsidP="00DE5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Задачи: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Настроить класс на работу.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Мотивировать учащихся к познавательной деятельности.</w:t>
            </w:r>
          </w:p>
        </w:tc>
        <w:tc>
          <w:tcPr>
            <w:tcW w:w="6590" w:type="dxa"/>
          </w:tcPr>
          <w:p w:rsidR="00903A26" w:rsidRPr="002B4005" w:rsidRDefault="00903A26" w:rsidP="00DE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Видеоряд работ 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народного искусства.</w:t>
            </w:r>
          </w:p>
          <w:p w:rsidR="00903A26" w:rsidRPr="002B4005" w:rsidRDefault="00EA6F98" w:rsidP="00DE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-</w:t>
            </w:r>
            <w:r w:rsidR="00903A26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Здравствуйте, ребята! Я рада вас видеть. </w:t>
            </w:r>
          </w:p>
          <w:p w:rsidR="00903A26" w:rsidRPr="002B4005" w:rsidRDefault="00903A26" w:rsidP="00DE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Вам понравились работы на фото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?</w:t>
            </w:r>
          </w:p>
          <w:p w:rsidR="00903A26" w:rsidRPr="002B4005" w:rsidRDefault="00903A26" w:rsidP="00DE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Сегодня мы поговорим о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б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искусстве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, о т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радициях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и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культурном наследии нашей страны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.</w:t>
            </w:r>
          </w:p>
          <w:p w:rsidR="00903A26" w:rsidRPr="002B4005" w:rsidRDefault="00903A26" w:rsidP="00DE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2" w:type="dxa"/>
            <w:gridSpan w:val="2"/>
          </w:tcPr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Приветствуют учителя, настраиваются на работу. </w:t>
            </w:r>
            <w:r w:rsidR="00B15EEC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Просматривают фото на слайдах. 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Формулируют цель классного часа.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903A26" w:rsidRPr="002B4005" w:rsidRDefault="00903A26" w:rsidP="00903A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34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личностное, профессиональное, </w:t>
            </w:r>
            <w:r w:rsidR="00EA6F98"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ж</w:t>
            </w: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изненное </w:t>
            </w:r>
            <w:r w:rsidRPr="002B4005">
              <w:rPr>
                <w:rStyle w:val="c1"/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самоопределение</w:t>
            </w:r>
            <w:r w:rsidRPr="002B4005">
              <w:rPr>
                <w:rStyle w:val="c1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;</w:t>
            </w:r>
          </w:p>
          <w:p w:rsidR="00903A26" w:rsidRPr="002B4005" w:rsidRDefault="00903A26" w:rsidP="00903A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firstLine="0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B4005">
              <w:rPr>
                <w:rStyle w:val="c1"/>
                <w:rFonts w:ascii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</w:rPr>
              <w:t>нравственно-этическая ориентация.</w:t>
            </w:r>
          </w:p>
        </w:tc>
      </w:tr>
      <w:tr w:rsidR="00903A26" w:rsidRPr="002B4005" w:rsidTr="00DE58BC">
        <w:trPr>
          <w:trHeight w:val="490"/>
        </w:trPr>
        <w:tc>
          <w:tcPr>
            <w:tcW w:w="14142" w:type="dxa"/>
            <w:gridSpan w:val="6"/>
            <w:tcBorders>
              <w:right w:val="single" w:sz="4" w:space="0" w:color="auto"/>
            </w:tcBorders>
          </w:tcPr>
          <w:p w:rsidR="00903A26" w:rsidRPr="002B4005" w:rsidRDefault="00903A26" w:rsidP="00DE5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/>
              </w:rPr>
              <w:t>II</w:t>
            </w: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. Основная часть</w:t>
            </w:r>
          </w:p>
        </w:tc>
      </w:tr>
      <w:tr w:rsidR="00903A26" w:rsidRPr="002B4005" w:rsidTr="00DE58BC">
        <w:trPr>
          <w:trHeight w:val="416"/>
        </w:trPr>
        <w:tc>
          <w:tcPr>
            <w:tcW w:w="2518" w:type="dxa"/>
          </w:tcPr>
          <w:p w:rsidR="00903A26" w:rsidRPr="002B4005" w:rsidRDefault="00903A26" w:rsidP="00DE58BC">
            <w:pPr>
              <w:pStyle w:val="c28"/>
              <w:shd w:val="clear" w:color="auto" w:fill="FFFFFF"/>
              <w:spacing w:before="0" w:beforeAutospacing="0" w:after="0" w:afterAutospacing="0"/>
              <w:contextualSpacing/>
              <w:rPr>
                <w:color w:val="1F497D" w:themeColor="text2"/>
              </w:rPr>
            </w:pPr>
            <w:r w:rsidRPr="002B4005">
              <w:rPr>
                <w:rStyle w:val="c0"/>
                <w:color w:val="1F497D" w:themeColor="text2"/>
              </w:rPr>
              <w:t xml:space="preserve">- знакомство с творческим наследием </w:t>
            </w:r>
            <w:r w:rsidR="00EA6F98" w:rsidRPr="002B4005">
              <w:rPr>
                <w:rStyle w:val="c0"/>
                <w:color w:val="1F497D" w:themeColor="text2"/>
              </w:rPr>
              <w:t>России</w:t>
            </w:r>
            <w:r w:rsidRPr="002B4005">
              <w:rPr>
                <w:rStyle w:val="c0"/>
                <w:color w:val="1F497D" w:themeColor="text2"/>
              </w:rPr>
              <w:t>;</w:t>
            </w:r>
          </w:p>
          <w:p w:rsidR="00903A26" w:rsidRPr="002B4005" w:rsidRDefault="00903A26" w:rsidP="00DE58BC">
            <w:pPr>
              <w:pStyle w:val="c28"/>
              <w:shd w:val="clear" w:color="auto" w:fill="FFFFFF"/>
              <w:spacing w:before="0" w:beforeAutospacing="0" w:after="0" w:afterAutospacing="0"/>
              <w:contextualSpacing/>
              <w:rPr>
                <w:color w:val="1F497D" w:themeColor="text2"/>
              </w:rPr>
            </w:pPr>
            <w:r w:rsidRPr="002B4005">
              <w:rPr>
                <w:rStyle w:val="c0"/>
                <w:color w:val="1F497D" w:themeColor="text2"/>
              </w:rPr>
              <w:t xml:space="preserve">- развитие коммуникативных навыков, творческих способностей учащихся; воспитание любви к </w:t>
            </w:r>
            <w:r w:rsidR="00EA6F98" w:rsidRPr="002B4005">
              <w:rPr>
                <w:rStyle w:val="c0"/>
                <w:color w:val="1F497D" w:themeColor="text2"/>
              </w:rPr>
              <w:t>Родине</w:t>
            </w:r>
            <w:r w:rsidRPr="002B4005">
              <w:rPr>
                <w:rStyle w:val="c0"/>
                <w:color w:val="1F497D" w:themeColor="text2"/>
              </w:rPr>
              <w:t>, народному искусству, труду;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развитие стремления изучать историю родного края, сохранять и приумножать память своих предков.</w:t>
            </w: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DE58BC">
            <w:pPr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C5409" w:rsidRPr="002B4005" w:rsidRDefault="004C5409" w:rsidP="004C5409">
            <w:pPr>
              <w:pStyle w:val="c28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1F497D" w:themeColor="text2"/>
              </w:rPr>
            </w:pPr>
          </w:p>
          <w:p w:rsidR="004C5409" w:rsidRPr="002B4005" w:rsidRDefault="004C5409" w:rsidP="004C5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590" w:type="dxa"/>
          </w:tcPr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lastRenderedPageBreak/>
              <w:t xml:space="preserve">Вы когда-нибудь задумывались о том, что такое 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искусство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? Для чего он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 нам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нуж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но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? Что значит «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народное искусство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»?</w:t>
            </w:r>
          </w:p>
          <w:p w:rsidR="00903A26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Сегодня мы с вами поговорим 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культурном наследии народного искусства</w:t>
            </w:r>
            <w:r w:rsidR="002B4005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, подумаем, какую ценность представляют для современного человека ушедшие в историю промыслы и традиции 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(слайд</w:t>
            </w:r>
            <w:r w:rsidR="00184241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1</w:t>
            </w:r>
            <w:r w:rsidR="007C3254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-5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).</w:t>
            </w:r>
          </w:p>
          <w:p w:rsidR="002B4005" w:rsidRPr="00CC6FEF" w:rsidRDefault="002B4005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2B4005" w:rsidRPr="00CE534C" w:rsidRDefault="002B4005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A6F98" w:rsidRPr="002B4005" w:rsidRDefault="00EA6F9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Давайте просмотрим небольшой видеоролик</w:t>
            </w:r>
            <w:r w:rsidR="007C3254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</w:t>
            </w:r>
            <w:r w:rsidR="00184241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="007C3254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6, 7)</w:t>
            </w:r>
            <w:r w:rsidR="00D37A20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903A26" w:rsidRDefault="00352419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Как вы думаете, что это за здание?</w:t>
            </w:r>
          </w:p>
          <w:p w:rsidR="00814B4B" w:rsidRDefault="00814B4B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Default="00DA7AC5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="00814B4B" w:rsidRPr="00D01A0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https://www.youtube.com/watch?v=8UVlfTiESP0</w:t>
              </w:r>
            </w:hyperlink>
          </w:p>
          <w:p w:rsidR="00814B4B" w:rsidRDefault="00814B4B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14B4B" w:rsidRDefault="00814B4B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7C3254" w:rsidRPr="002B4005" w:rsidRDefault="00EB1F3A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="00903A26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Очень интересно. А знаете ли вы, что 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совсем недалеко от нас есть еще один музей народного творчества – в Пензе</w:t>
            </w:r>
            <w:r w:rsidR="007C3254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903A26" w:rsidRDefault="007C3254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(слайд</w:t>
            </w:r>
            <w:r w:rsidR="00184241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8-11</w:t>
            </w:r>
            <w:r w:rsidR="00903A26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)?</w:t>
            </w:r>
          </w:p>
          <w:p w:rsidR="00814B4B" w:rsidRDefault="00DA7AC5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814B4B" w:rsidRPr="00D01A0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https://www.youtube.com/watch?v=e9ugrt3vKYI</w:t>
              </w:r>
            </w:hyperlink>
          </w:p>
          <w:p w:rsidR="00814B4B" w:rsidRDefault="00814B4B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14B4B" w:rsidRPr="002B4005" w:rsidRDefault="00814B4B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D1143" w:rsidRDefault="00EB1F3A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-Поговорим о народных промыслах</w:t>
            </w:r>
            <w:r w:rsidR="007C3254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 12)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5D1143">
              <w:t xml:space="preserve"> </w:t>
            </w:r>
          </w:p>
          <w:p w:rsidR="00EB1F3A" w:rsidRPr="002B4005" w:rsidRDefault="00EB1F3A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В нашей стране их очень много. </w:t>
            </w:r>
            <w:r w:rsidR="006F4A7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И они представляют огромную ценность для нашей страны!</w:t>
            </w:r>
          </w:p>
          <w:p w:rsidR="00EB1F3A" w:rsidRPr="002B4005" w:rsidRDefault="00EB1F3A" w:rsidP="00EB1F3A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Народные промыслы дошли до нас с давних времён – роспись, резьба, кружево, однако есть и новые народные промыслы. Чаще всего они начинались с крестьянского бытового искусства. Деревянные, металлические изделия, детские игрушки и мебель расписывали на Руси испокон веков. Технология в различных регионах страны значительно отличалась друг от друга. </w:t>
            </w:r>
          </w:p>
          <w:p w:rsidR="005D1143" w:rsidRDefault="00EB1F3A" w:rsidP="00EB1F3A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Городецкая роспись</w:t>
            </w:r>
            <w:r w:rsidR="007C3254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</w:t>
            </w:r>
            <w:r w:rsidR="00184241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="007C3254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13</w:t>
            </w:r>
            <w:r w:rsidR="00D37A20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-15</w:t>
            </w:r>
            <w:r w:rsidR="007C3254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  <w:r w:rsidR="004C5409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D1143" w:rsidRDefault="00DA7AC5" w:rsidP="00EB1F3A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5D1143" w:rsidRPr="00D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https://www.youtube.com/watch?v=2u4aF0uF2wQ</w:t>
              </w:r>
            </w:hyperlink>
          </w:p>
          <w:p w:rsidR="00D37A20" w:rsidRPr="002B4005" w:rsidRDefault="00EB1F3A" w:rsidP="00EB1F3A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Городецкая роспись зародилась в Поволжье, в деревнях Нижегородской губернии. Они были расположены неподалёку от крупного села под названием Городец. Там проходили ярмарки, на которых торговали изделиями мастеров. Отсюда и появилось название – Городецкая роспись.</w:t>
            </w:r>
          </w:p>
          <w:p w:rsidR="005D1143" w:rsidRDefault="00EB1F3A" w:rsidP="005D1143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Полховско-Майданская роспись</w:t>
            </w:r>
            <w:r w:rsidR="00D37A20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</w:t>
            </w:r>
            <w:r w:rsidR="00184241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="00D37A20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16, 17).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27AD2" w:rsidRDefault="005D1143" w:rsidP="005D1143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Рассказ учителя. </w:t>
            </w:r>
            <w:r w:rsidR="00EB1F3A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Дымковская игрушка</w:t>
            </w:r>
            <w:r w:rsidR="00D37A20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</w:t>
            </w:r>
            <w:r w:rsidR="00184241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ы</w:t>
            </w:r>
            <w:r w:rsidR="00D37A20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18, 19)</w:t>
            </w:r>
            <w:r w:rsidR="004C5409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="00EB1F3A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Рядом с городом Вятка была слобода Дымково, сейчас - это один из районов города. В слободе Дымково в девятнадцатом веке появились расписанные керамические игрушки для детей. </w:t>
            </w:r>
          </w:p>
          <w:p w:rsidR="00CC6FEF" w:rsidRDefault="00CC6FEF" w:rsidP="005D1143">
            <w:pPr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B1F3A" w:rsidRDefault="00EB1F3A" w:rsidP="00B27AD2">
            <w:pPr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Залежи глины и песка в тех местах стали причиной изготовления мастерами глиняных кувшинов и крынок. На потеху детям изготавливали яркие весёлые игрушки. Лепкой и росписью игрушек занимались исключительно женщины 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либо дети. Узор на дымковской игрушке всегда геометрический, состоящий из кругов, полос, клеток. Кроме своеобразной росписи игрушка выделяется тем, что её отделывают золотом.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Рассказ учителя о Хохломской посуде</w:t>
            </w:r>
            <w:r w:rsidR="00184241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(слайды 20-21</w:t>
            </w:r>
            <w:r w:rsidR="00B27AD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</w:p>
          <w:p w:rsidR="00B27AD2" w:rsidRPr="002B4005" w:rsidRDefault="00B27AD2" w:rsidP="00B27AD2">
            <w:pPr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B1F3A" w:rsidRPr="002B4005" w:rsidRDefault="00EB1F3A" w:rsidP="00EB1F3A">
            <w:pPr>
              <w:pStyle w:val="2"/>
              <w:shd w:val="clear" w:color="auto" w:fill="FFFFFF"/>
              <w:spacing w:before="0" w:beforeAutospacing="0" w:after="228" w:afterAutospacing="0"/>
              <w:rPr>
                <w:b w:val="0"/>
                <w:color w:val="1F497D" w:themeColor="text2"/>
                <w:sz w:val="24"/>
                <w:szCs w:val="24"/>
              </w:rPr>
            </w:pPr>
            <w:r w:rsidRPr="002B4005">
              <w:rPr>
                <w:color w:val="1F497D" w:themeColor="text2"/>
                <w:sz w:val="24"/>
                <w:szCs w:val="24"/>
              </w:rPr>
              <w:t>-</w:t>
            </w:r>
            <w:r w:rsidRPr="002B4005">
              <w:rPr>
                <w:b w:val="0"/>
                <w:color w:val="1F497D" w:themeColor="text2"/>
                <w:sz w:val="24"/>
                <w:szCs w:val="24"/>
              </w:rPr>
              <w:t>Обратимся к слайду. Хохломская роспись зародилась в XVII веке на левом берегу Волги, недалеко от Нижнего Новгорода. Ее возникновение часто связывают с укрывшимися в заволжских лесах иконописцами из старообрядцев. Черный цвет узору придает сажа, красный - киноварь. А золотом хохломская роспись обязана лаку, приобретающему этот цвет после прокаливания в печи. Промысел развивался сразу в нескольких деревнях, а село Хохлома было основным местом сбыта готовых изделий. Сейчас главных центра два: село Семино близ Хохломы и город Семенов. Именно в них расположены основные художественные производства.</w:t>
            </w:r>
          </w:p>
          <w:p w:rsidR="00685128" w:rsidRPr="002B4005" w:rsidRDefault="00685128" w:rsidP="0068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-Давайте обратимся к работам народного промысла (слайд </w:t>
            </w:r>
            <w:r w:rsidR="00BF3F07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22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). Посмотрите, что вы видите? Попробуйте дать названия этим предметам.</w:t>
            </w:r>
          </w:p>
          <w:p w:rsidR="00685128" w:rsidRPr="002B4005" w:rsidRDefault="00685128" w:rsidP="00685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А теперь давайте </w:t>
            </w:r>
            <w:r w:rsidR="0068512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послушаем музыку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  <w:r w:rsidR="0068512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Что вы слышите? Какой звучит музыкальный инструмент?</w:t>
            </w:r>
            <w:r w:rsidR="00BF3F07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 23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). </w:t>
            </w: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27AD2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-Все верно! Для нас звучала Шуйская гармонь – еще один промысел русского народа</w:t>
            </w:r>
            <w:r w:rsidR="00BF3F07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 24)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</w:p>
          <w:p w:rsidR="00B27AD2" w:rsidRDefault="00B27AD2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Г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армони в городе Шуя выпускаются с 1887 г. Это о них строки старинной песни – «Я поеду в город Шую и куплю гармонь большую, как приеду на село, заиграю весело!». 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lastRenderedPageBreak/>
              <w:t>Гармонь в Шую привёз с Нижегородской ярмарки Иван Соколов. По этому образу и подобию он сделал инстру</w:t>
            </w:r>
            <w:r w:rsidR="00BF3F07"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мент со своими изменениями. В  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Шуе начали создаваться музыкальные инструменты ручной работы. По происшествие нескольких лет слава о Шуйской гармонике и о мастере Соколове (точнее, о братьях Соколовых) разнеслась по всей России.</w:t>
            </w:r>
          </w:p>
          <w:p w:rsidR="00903A26" w:rsidRDefault="004C5409" w:rsidP="004C5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="00903A26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Предлагаю вам 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поработать в группах. Давайте попробуем назвать самые известные произведения народного искусства нашей Республики</w:t>
            </w:r>
            <w:r w:rsidR="00B27AD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(слайды 25, 26)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CC6FEF" w:rsidRDefault="00CC6FEF" w:rsidP="004C5409">
            <w:pPr>
              <w:spacing w:after="0" w:line="240" w:lineRule="auto"/>
              <w:contextualSpacing/>
            </w:pPr>
          </w:p>
          <w:p w:rsidR="00B27AD2" w:rsidRDefault="00B27AD2" w:rsidP="00CC6FEF">
            <w:pPr>
              <w:spacing w:after="0" w:line="240" w:lineRule="auto"/>
              <w:contextualSpacing/>
            </w:pPr>
            <w:r>
              <w:t xml:space="preserve"> </w:t>
            </w:r>
          </w:p>
          <w:p w:rsidR="00CC6FEF" w:rsidRPr="002B4005" w:rsidRDefault="00CC6FEF" w:rsidP="00CC6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24" w:type="dxa"/>
            <w:gridSpan w:val="3"/>
          </w:tcPr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Участвуют в эвристической беседе.</w:t>
            </w:r>
          </w:p>
          <w:p w:rsidR="00903A26" w:rsidRPr="002B4005" w:rsidRDefault="00903A26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903A26" w:rsidRPr="002B4005" w:rsidRDefault="00903A26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903A26" w:rsidRPr="002B4005" w:rsidRDefault="00903A26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Отвечают на вопросы учителя.</w:t>
            </w:r>
          </w:p>
          <w:p w:rsidR="00814B4B" w:rsidRDefault="00814B4B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14B4B" w:rsidRPr="002B4005" w:rsidRDefault="00814B4B" w:rsidP="00814B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Отвечают на вопросы учителя.</w:t>
            </w:r>
          </w:p>
          <w:p w:rsidR="00903A26" w:rsidRPr="002B4005" w:rsidRDefault="00903A26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Выступление ученика 1. Краткий рассказ о</w:t>
            </w:r>
            <w:r w:rsidR="00EA6F98"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Ветковском музее народного творчества. </w:t>
            </w: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учителя, рассматривают изображени</w:t>
            </w:r>
            <w:r w:rsidR="00EA6F98"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я</w:t>
            </w: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 на </w:t>
            </w: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lastRenderedPageBreak/>
              <w:t>слайд</w:t>
            </w:r>
            <w:r w:rsidR="007C3254"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ах.</w:t>
            </w:r>
          </w:p>
          <w:p w:rsidR="00814B4B" w:rsidRDefault="00814B4B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Смотрят видеоролик</w:t>
            </w:r>
          </w:p>
          <w:p w:rsidR="00814B4B" w:rsidRDefault="00814B4B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Слушают учителя, </w:t>
            </w:r>
            <w:r w:rsidR="00814B4B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смотрят видеоролик </w:t>
            </w: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рассматривают фото работ произведений народного промысла.</w:t>
            </w: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4C540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4C540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4C5409" w:rsidRPr="002B4005" w:rsidRDefault="004C5409" w:rsidP="004C540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Слушают учителя, рассматривают фото работ </w:t>
            </w:r>
            <w:r w:rsidR="00D37A20"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произведений народного промысла, виде</w:t>
            </w:r>
            <w:r w:rsidR="00814B4B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о</w:t>
            </w:r>
            <w:r w:rsidR="00D37A20"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фильм о Городецкой росписи.</w:t>
            </w: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Выступление ученика 2. Рассказ о Полховско-Майданской росписи. </w:t>
            </w: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Смотрят фото работ на слайдах.</w:t>
            </w: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учителя, рассматривают фото работ произведений народного промысла</w:t>
            </w: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.</w:t>
            </w: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5D1143" w:rsidRDefault="005D1143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B27AD2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учителя, рассматривают фото работ произведений народного промысла</w:t>
            </w: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.</w:t>
            </w: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B27AD2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учителя, рассматривают фото работ произведений народного промысла</w:t>
            </w:r>
            <w:r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.</w:t>
            </w: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EB1F3A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685128" w:rsidRPr="002B4005" w:rsidRDefault="00685128" w:rsidP="00685128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Предлагают названия тех или иных предметов, обосновывают свою точку зрения.</w:t>
            </w:r>
          </w:p>
          <w:p w:rsidR="00685128" w:rsidRPr="002B4005" w:rsidRDefault="00685128" w:rsidP="00685128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учителя, рассматривают фото работ на слайде.</w:t>
            </w: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685128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Слушают музыку, предлагают названия музыкального инструмента.</w:t>
            </w:r>
          </w:p>
          <w:p w:rsidR="00BF3F07" w:rsidRPr="002B4005" w:rsidRDefault="00BF3F07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B27AD2" w:rsidRDefault="00B27AD2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EB1F3A" w:rsidRPr="002B4005" w:rsidRDefault="00685128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lastRenderedPageBreak/>
              <w:t>Слушают учителя, просматривают слайды.</w:t>
            </w:r>
          </w:p>
          <w:p w:rsidR="00685128" w:rsidRPr="002B4005" w:rsidRDefault="00685128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685128" w:rsidRPr="002B4005" w:rsidRDefault="00685128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CC6FEF" w:rsidRDefault="00CC6FEF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CC6FEF" w:rsidRDefault="00CC6FEF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</w:p>
          <w:p w:rsidR="00903A26" w:rsidRPr="002B4005" w:rsidRDefault="00903A26" w:rsidP="00DE58BC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Работают в группах. Готовят развернутые ответы на вопросы (по одному от группы).</w:t>
            </w:r>
          </w:p>
          <w:p w:rsidR="00903A26" w:rsidRPr="002B4005" w:rsidRDefault="00903A26" w:rsidP="006F4A73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 xml:space="preserve">Смотрят </w:t>
            </w:r>
            <w:r w:rsidR="004C5409"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фото работ произведений народного искусства Республики Мордовия</w:t>
            </w:r>
            <w:r w:rsidRPr="002B4005">
              <w:rPr>
                <w:rFonts w:ascii="Times New Roman" w:eastAsia="Arial Unicode MS" w:hAnsi="Times New Roman" w:cs="Times New Roman"/>
                <w:color w:val="1F497D" w:themeColor="text2"/>
                <w:kern w:val="3"/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- адекватно воспринимать предложения и оценку учителей, товарищей, родителей и других людей.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людей.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DE58BC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DE58BC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DE58BC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  <w:t>- выделять существенную информацию из сообщений разных видов.</w:t>
            </w: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A26" w:rsidRPr="002B4005" w:rsidRDefault="00903A26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184241" w:rsidRPr="002B4005" w:rsidRDefault="00184241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68512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  <w:t>- выделять существенную информацию из сообщений разных видов.</w:t>
            </w:r>
          </w:p>
          <w:p w:rsidR="00685128" w:rsidRPr="002B4005" w:rsidRDefault="00685128" w:rsidP="006851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68512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  <w:t>- выделять существенную информацию из сообщений разных видов.</w:t>
            </w:r>
          </w:p>
          <w:p w:rsidR="00685128" w:rsidRPr="002B4005" w:rsidRDefault="00685128" w:rsidP="006851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85128" w:rsidRPr="002B4005" w:rsidRDefault="00685128" w:rsidP="006851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 адекватно воспринимать предложения и оценку учителей, товарищей, родителей </w:t>
            </w: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и других людей.</w:t>
            </w:r>
          </w:p>
          <w:p w:rsidR="00685128" w:rsidRPr="002B4005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CC6FEF" w:rsidRDefault="00CC6FEF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85128" w:rsidRDefault="00685128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  <w:t>- выделять существенную информацию из сообщений разных видов.</w:t>
            </w: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Default="006F4A73" w:rsidP="00685128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Pr="002B4005" w:rsidRDefault="006F4A73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людей.</w:t>
            </w:r>
          </w:p>
          <w:p w:rsidR="00685128" w:rsidRDefault="00685128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6F4A73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B71D1E" w:rsidRDefault="00B71D1E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71D1E" w:rsidRDefault="00B71D1E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71D1E" w:rsidRDefault="00B71D1E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71D1E" w:rsidRDefault="00B71D1E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B71D1E" w:rsidRDefault="00B71D1E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C6FEF" w:rsidRDefault="00CC6FEF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F4A73" w:rsidRPr="002B4005" w:rsidRDefault="006F4A73" w:rsidP="006F4A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людей.</w:t>
            </w:r>
          </w:p>
          <w:p w:rsidR="006F4A73" w:rsidRPr="002B4005" w:rsidRDefault="006F4A73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CC6FEF" w:rsidRPr="002B4005" w:rsidTr="00BE6AFB">
        <w:trPr>
          <w:trHeight w:val="490"/>
        </w:trPr>
        <w:tc>
          <w:tcPr>
            <w:tcW w:w="2518" w:type="dxa"/>
          </w:tcPr>
          <w:p w:rsidR="00CC6FEF" w:rsidRPr="002B4005" w:rsidRDefault="00CC6FEF" w:rsidP="00DE5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114" w:type="dxa"/>
            <w:gridSpan w:val="4"/>
          </w:tcPr>
          <w:p w:rsidR="00CC6FEF" w:rsidRPr="002B4005" w:rsidRDefault="00CC6FEF" w:rsidP="00DE58BC">
            <w:pPr>
              <w:spacing w:after="12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en-US"/>
              </w:rPr>
              <w:t>III</w:t>
            </w:r>
            <w:r w:rsidRPr="002B400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. Заключительная часть</w:t>
            </w: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CC6FEF" w:rsidRPr="002B4005" w:rsidRDefault="00CC6FEF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C6FEF" w:rsidRPr="002B4005" w:rsidTr="00474411">
        <w:trPr>
          <w:trHeight w:val="1537"/>
        </w:trPr>
        <w:tc>
          <w:tcPr>
            <w:tcW w:w="2518" w:type="dxa"/>
          </w:tcPr>
          <w:p w:rsidR="00CC6FEF" w:rsidRPr="002B4005" w:rsidRDefault="00CC6FEF" w:rsidP="00DE5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Подвести итог </w:t>
            </w: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классного часа</w:t>
            </w:r>
          </w:p>
        </w:tc>
        <w:tc>
          <w:tcPr>
            <w:tcW w:w="6590" w:type="dxa"/>
          </w:tcPr>
          <w:p w:rsidR="00CC6FEF" w:rsidRPr="002B4005" w:rsidRDefault="00CC6FEF" w:rsidP="004C5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Спасибо за работу! Пусть в ваших сердцах и душах навсегда останется частичка таланта и творчества русского народа!</w:t>
            </w:r>
          </w:p>
        </w:tc>
        <w:tc>
          <w:tcPr>
            <w:tcW w:w="2524" w:type="dxa"/>
            <w:gridSpan w:val="3"/>
          </w:tcPr>
          <w:p w:rsidR="00CC6FEF" w:rsidRPr="002B4005" w:rsidRDefault="00CC6FEF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400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Подводят итог классного часа</w:t>
            </w:r>
          </w:p>
          <w:p w:rsidR="00CC6FEF" w:rsidRPr="002B4005" w:rsidRDefault="00CC6FEF" w:rsidP="00DE5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CC6FEF" w:rsidRPr="002B4005" w:rsidRDefault="00CC6FEF" w:rsidP="00DE58BC">
            <w:pPr>
              <w:pStyle w:val="Default"/>
              <w:contextualSpacing/>
              <w:rPr>
                <w:color w:val="1F497D" w:themeColor="text2"/>
              </w:rPr>
            </w:pPr>
            <w:r w:rsidRPr="002B4005">
              <w:rPr>
                <w:color w:val="1F497D" w:themeColor="text2"/>
              </w:rPr>
              <w:t>Учатся самооценке на основе критерия успешной деятельности</w:t>
            </w:r>
          </w:p>
        </w:tc>
      </w:tr>
    </w:tbl>
    <w:p w:rsidR="003059AE" w:rsidRPr="002B4005" w:rsidRDefault="003059AE" w:rsidP="00305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EF" w:rsidRDefault="00CC6FEF">
      <w:pPr>
        <w:rPr>
          <w:rFonts w:ascii="Times New Roman" w:hAnsi="Times New Roman" w:cs="Times New Roman"/>
          <w:sz w:val="24"/>
          <w:szCs w:val="24"/>
        </w:rPr>
      </w:pPr>
    </w:p>
    <w:p w:rsidR="00CC6FEF" w:rsidRPr="00CC6FEF" w:rsidRDefault="00CC6FEF" w:rsidP="00CC6FEF">
      <w:pPr>
        <w:rPr>
          <w:rFonts w:ascii="Times New Roman" w:hAnsi="Times New Roman" w:cs="Times New Roman"/>
          <w:sz w:val="24"/>
          <w:szCs w:val="24"/>
        </w:rPr>
      </w:pPr>
    </w:p>
    <w:p w:rsidR="00CC6FEF" w:rsidRPr="00CC6FEF" w:rsidRDefault="00CC6FEF" w:rsidP="00CC6FEF">
      <w:pPr>
        <w:rPr>
          <w:rFonts w:ascii="Times New Roman" w:hAnsi="Times New Roman" w:cs="Times New Roman"/>
          <w:sz w:val="24"/>
          <w:szCs w:val="24"/>
        </w:rPr>
      </w:pPr>
    </w:p>
    <w:p w:rsidR="00CC6FEF" w:rsidRDefault="00CC6FEF" w:rsidP="00CC6FEF">
      <w:pPr>
        <w:rPr>
          <w:rFonts w:ascii="Times New Roman" w:hAnsi="Times New Roman" w:cs="Times New Roman"/>
          <w:sz w:val="24"/>
          <w:szCs w:val="24"/>
        </w:rPr>
      </w:pPr>
    </w:p>
    <w:p w:rsidR="003059AE" w:rsidRPr="00CC6FEF" w:rsidRDefault="003059AE" w:rsidP="00CC6F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9AE" w:rsidRPr="00CC6FEF" w:rsidSect="00CE53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44" w:rsidRDefault="008E7C44" w:rsidP="00A627FF">
      <w:pPr>
        <w:spacing w:after="0" w:line="240" w:lineRule="auto"/>
      </w:pPr>
      <w:r>
        <w:separator/>
      </w:r>
    </w:p>
  </w:endnote>
  <w:endnote w:type="continuationSeparator" w:id="1">
    <w:p w:rsidR="008E7C44" w:rsidRDefault="008E7C44" w:rsidP="00A6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44" w:rsidRDefault="008E7C44" w:rsidP="00A627FF">
      <w:pPr>
        <w:spacing w:after="0" w:line="240" w:lineRule="auto"/>
      </w:pPr>
      <w:r>
        <w:separator/>
      </w:r>
    </w:p>
  </w:footnote>
  <w:footnote w:type="continuationSeparator" w:id="1">
    <w:p w:rsidR="008E7C44" w:rsidRDefault="008E7C44" w:rsidP="00A6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BE6"/>
    <w:multiLevelType w:val="hybridMultilevel"/>
    <w:tmpl w:val="9332910E"/>
    <w:lvl w:ilvl="0" w:tplc="B6B4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0871"/>
    <w:multiLevelType w:val="multilevel"/>
    <w:tmpl w:val="0AF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9AE"/>
    <w:rsid w:val="0005525C"/>
    <w:rsid w:val="000731AE"/>
    <w:rsid w:val="000B0B89"/>
    <w:rsid w:val="0010715C"/>
    <w:rsid w:val="00184241"/>
    <w:rsid w:val="001F51B7"/>
    <w:rsid w:val="002949D7"/>
    <w:rsid w:val="002B4005"/>
    <w:rsid w:val="003059AE"/>
    <w:rsid w:val="00352419"/>
    <w:rsid w:val="00424F73"/>
    <w:rsid w:val="004C5409"/>
    <w:rsid w:val="0055620B"/>
    <w:rsid w:val="00596875"/>
    <w:rsid w:val="005B35FE"/>
    <w:rsid w:val="005D1143"/>
    <w:rsid w:val="00685128"/>
    <w:rsid w:val="006F4A73"/>
    <w:rsid w:val="007C3254"/>
    <w:rsid w:val="00814B4B"/>
    <w:rsid w:val="008B7FB1"/>
    <w:rsid w:val="008E7C44"/>
    <w:rsid w:val="00903A26"/>
    <w:rsid w:val="009C0C6F"/>
    <w:rsid w:val="00A627FF"/>
    <w:rsid w:val="00AA3715"/>
    <w:rsid w:val="00AD2B10"/>
    <w:rsid w:val="00B15EEC"/>
    <w:rsid w:val="00B27AD2"/>
    <w:rsid w:val="00B71D1E"/>
    <w:rsid w:val="00BF3F07"/>
    <w:rsid w:val="00CC6FEF"/>
    <w:rsid w:val="00CE534C"/>
    <w:rsid w:val="00D2227F"/>
    <w:rsid w:val="00D37A20"/>
    <w:rsid w:val="00DA7AC5"/>
    <w:rsid w:val="00DE0032"/>
    <w:rsid w:val="00E42262"/>
    <w:rsid w:val="00EA6F98"/>
    <w:rsid w:val="00E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62"/>
  </w:style>
  <w:style w:type="paragraph" w:styleId="2">
    <w:name w:val="heading 2"/>
    <w:basedOn w:val="a"/>
    <w:link w:val="20"/>
    <w:uiPriority w:val="9"/>
    <w:qFormat/>
    <w:rsid w:val="00EB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059AE"/>
  </w:style>
  <w:style w:type="paragraph" w:customStyle="1" w:styleId="c28">
    <w:name w:val="c28"/>
    <w:basedOn w:val="a"/>
    <w:rsid w:val="0030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59AE"/>
  </w:style>
  <w:style w:type="paragraph" w:customStyle="1" w:styleId="c8">
    <w:name w:val="c8"/>
    <w:basedOn w:val="a"/>
    <w:rsid w:val="0030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59AE"/>
  </w:style>
  <w:style w:type="paragraph" w:styleId="a3">
    <w:name w:val="Normal (Web)"/>
    <w:basedOn w:val="a"/>
    <w:uiPriority w:val="99"/>
    <w:semiHidden/>
    <w:unhideWhenUsed/>
    <w:rsid w:val="0030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A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03A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903A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1F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cmediatext">
    <w:name w:val="doc_media__text"/>
    <w:basedOn w:val="a"/>
    <w:rsid w:val="00EB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ext">
    <w:name w:val="doc__text"/>
    <w:basedOn w:val="a"/>
    <w:rsid w:val="00EB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7FF"/>
  </w:style>
  <w:style w:type="paragraph" w:styleId="aa">
    <w:name w:val="footer"/>
    <w:basedOn w:val="a"/>
    <w:link w:val="ab"/>
    <w:uiPriority w:val="99"/>
    <w:unhideWhenUsed/>
    <w:rsid w:val="00A6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9ugrt3vK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UVlfTiES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u4aF0uF2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</dc:creator>
  <cp:lastModifiedBy>Windows User</cp:lastModifiedBy>
  <cp:revision>5</cp:revision>
  <dcterms:created xsi:type="dcterms:W3CDTF">2023-10-30T08:46:00Z</dcterms:created>
  <dcterms:modified xsi:type="dcterms:W3CDTF">2023-10-30T08:54:00Z</dcterms:modified>
</cp:coreProperties>
</file>