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CA" w:rsidRDefault="00B33E2D" w:rsidP="00B33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уроки по физике - как способ получения образования для успешной самореализации детей с ОВЗ</w:t>
      </w:r>
    </w:p>
    <w:p w:rsidR="00B33E2D" w:rsidRDefault="00B33E2D" w:rsidP="00D4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– это важная часть образовательной деятельности для детей с ОВЗ. Поэтому, педагогам важно создать благополучную обстановку для </w:t>
      </w:r>
      <w:r w:rsidR="0055282B">
        <w:rPr>
          <w:rFonts w:ascii="Times New Roman" w:hAnsi="Times New Roman" w:cs="Times New Roman"/>
          <w:sz w:val="28"/>
          <w:szCs w:val="28"/>
        </w:rPr>
        <w:t>плодотворной работы с такими детьми.</w:t>
      </w:r>
    </w:p>
    <w:p w:rsidR="0055282B" w:rsidRDefault="0055282B" w:rsidP="00D4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следует ознакомиться с поставленным диагнозом ребенка и его возможностями. Тактика взаимодействия может быть различна, в зависимости от его состояния здоровья, потребностей и интересов. </w:t>
      </w:r>
    </w:p>
    <w:p w:rsidR="0055282B" w:rsidRDefault="0055282B" w:rsidP="00D4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 уроки, например, проведенные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я считаю наиболее выигрышным вариантом, в первую очередь,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Ему не придется покидать стены дома (больницы), так как данное приложение работает на любом устройстве, которое подключено к сети Интернет (планшет, ПК, смартфон). На таких занятиях идет постоянное взаимодействие (диалог) учителя и обучающегося. На данной платформе возможно общение в чате, в котором закрепляются различные файлы с заданиями. </w:t>
      </w:r>
    </w:p>
    <w:p w:rsidR="00634472" w:rsidRDefault="00634472" w:rsidP="00D4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уроков следует убедиться, что комната ребенка оснащена специальным оборудованием, выбор которого зависит от диагноза.</w:t>
      </w:r>
    </w:p>
    <w:p w:rsidR="0055282B" w:rsidRDefault="00634472" w:rsidP="00D4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я выделила несколько </w:t>
      </w:r>
      <w:r w:rsidR="0055282B">
        <w:rPr>
          <w:rFonts w:ascii="Times New Roman" w:hAnsi="Times New Roman" w:cs="Times New Roman"/>
          <w:sz w:val="28"/>
          <w:szCs w:val="28"/>
        </w:rPr>
        <w:t xml:space="preserve">интернет - ресурсов, которые помогают учителям-предметникам сделать уроки полезными и оригинальными </w:t>
      </w:r>
      <w:r>
        <w:rPr>
          <w:rFonts w:ascii="Times New Roman" w:hAnsi="Times New Roman" w:cs="Times New Roman"/>
          <w:sz w:val="28"/>
          <w:szCs w:val="28"/>
        </w:rPr>
        <w:t xml:space="preserve">для детей. </w:t>
      </w:r>
    </w:p>
    <w:p w:rsidR="00634472" w:rsidRDefault="00634472" w:rsidP="00D4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 - прекрасный сайт, включающий в себя предметные блоки, которые разделены по темам  на видео лекции, конспекты, задания для тренировки и контроля знаний. Некоторые курсы включают в себя интерактивные задания, которые будут интересны детям с ОВЗ.</w:t>
      </w:r>
    </w:p>
    <w:p w:rsidR="00634472" w:rsidRDefault="00634472" w:rsidP="00D4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«1С: Урок» - аудио- и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фрагменты, анимации, интерактивные задания, виртуальные лаборатории и экскурсии, всевозможные тесты и схемы, позволяющие обучающимся с различными отклонениями включится в образовательную деятельность. </w:t>
      </w:r>
    </w:p>
    <w:p w:rsidR="00634472" w:rsidRDefault="00634472" w:rsidP="00D4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«Солнышко – детский портал»</w:t>
      </w:r>
      <w:r w:rsidR="00D40B8E">
        <w:rPr>
          <w:rFonts w:ascii="Times New Roman" w:hAnsi="Times New Roman" w:cs="Times New Roman"/>
          <w:sz w:val="28"/>
          <w:szCs w:val="28"/>
        </w:rPr>
        <w:t xml:space="preserve"> - содержит раздел «Занимательная физика», что позволит начать обучение физике уже с начальной школы, </w:t>
      </w:r>
      <w:r w:rsidR="00D40B8E">
        <w:rPr>
          <w:rFonts w:ascii="Times New Roman" w:hAnsi="Times New Roman" w:cs="Times New Roman"/>
          <w:sz w:val="28"/>
          <w:szCs w:val="28"/>
        </w:rPr>
        <w:lastRenderedPageBreak/>
        <w:t>например, во время внеурочной деятельности или на дополнительных занятиях.</w:t>
      </w:r>
    </w:p>
    <w:p w:rsidR="00D40B8E" w:rsidRDefault="00D4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4472" w:rsidRDefault="00D40B8E" w:rsidP="00B33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D40B8E" w:rsidRPr="00D40B8E" w:rsidRDefault="00D40B8E" w:rsidP="00D40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40B8E">
          <w:rPr>
            <w:rStyle w:val="a3"/>
            <w:rFonts w:ascii="Times New Roman" w:hAnsi="Times New Roman" w:cs="Times New Roman"/>
            <w:sz w:val="28"/>
            <w:szCs w:val="28"/>
          </w:rPr>
          <w:t>https://solnet.ee/</w:t>
        </w:r>
      </w:hyperlink>
    </w:p>
    <w:p w:rsidR="00D40B8E" w:rsidRDefault="00D40B8E" w:rsidP="00D40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81007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D40B8E" w:rsidRDefault="00D40B8E" w:rsidP="00D40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81007">
          <w:rPr>
            <w:rStyle w:val="a3"/>
            <w:rFonts w:ascii="Times New Roman" w:hAnsi="Times New Roman" w:cs="Times New Roman"/>
            <w:sz w:val="28"/>
            <w:szCs w:val="28"/>
          </w:rPr>
          <w:t>https://urok.1c.ru/</w:t>
        </w:r>
      </w:hyperlink>
    </w:p>
    <w:p w:rsidR="00D40B8E" w:rsidRDefault="00D40B8E" w:rsidP="00D40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81007">
          <w:rPr>
            <w:rStyle w:val="a3"/>
            <w:rFonts w:ascii="Times New Roman" w:hAnsi="Times New Roman" w:cs="Times New Roman"/>
            <w:sz w:val="28"/>
            <w:szCs w:val="28"/>
          </w:rPr>
          <w:t>https://externat.foxford.ru/</w:t>
        </w:r>
      </w:hyperlink>
    </w:p>
    <w:p w:rsidR="00D40B8E" w:rsidRDefault="00D40B8E" w:rsidP="00D40B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B8E" w:rsidRPr="00D40B8E" w:rsidRDefault="00D40B8E" w:rsidP="00D40B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E2D" w:rsidRPr="00B33E2D" w:rsidRDefault="00B33E2D" w:rsidP="00B33E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E2D" w:rsidRPr="00B33E2D" w:rsidSect="000D23C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B3" w:rsidRDefault="009C53B3" w:rsidP="00D40B8E">
      <w:pPr>
        <w:spacing w:after="0" w:line="240" w:lineRule="auto"/>
      </w:pPr>
      <w:r>
        <w:separator/>
      </w:r>
    </w:p>
  </w:endnote>
  <w:endnote w:type="continuationSeparator" w:id="0">
    <w:p w:rsidR="009C53B3" w:rsidRDefault="009C53B3" w:rsidP="00D4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530"/>
      <w:docPartObj>
        <w:docPartGallery w:val="Page Numbers (Bottom of Page)"/>
        <w:docPartUnique/>
      </w:docPartObj>
    </w:sdtPr>
    <w:sdtContent>
      <w:p w:rsidR="00D40B8E" w:rsidRDefault="00D40B8E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0B8E" w:rsidRDefault="00D40B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B3" w:rsidRDefault="009C53B3" w:rsidP="00D40B8E">
      <w:pPr>
        <w:spacing w:after="0" w:line="240" w:lineRule="auto"/>
      </w:pPr>
      <w:r>
        <w:separator/>
      </w:r>
    </w:p>
  </w:footnote>
  <w:footnote w:type="continuationSeparator" w:id="0">
    <w:p w:rsidR="009C53B3" w:rsidRDefault="009C53B3" w:rsidP="00D4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A19"/>
    <w:multiLevelType w:val="hybridMultilevel"/>
    <w:tmpl w:val="45EE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E2D"/>
    <w:rsid w:val="000D23CA"/>
    <w:rsid w:val="0055282B"/>
    <w:rsid w:val="00634472"/>
    <w:rsid w:val="009C53B3"/>
    <w:rsid w:val="00B33E2D"/>
    <w:rsid w:val="00D4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B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B8E"/>
  </w:style>
  <w:style w:type="paragraph" w:styleId="a7">
    <w:name w:val="footer"/>
    <w:basedOn w:val="a"/>
    <w:link w:val="a8"/>
    <w:uiPriority w:val="99"/>
    <w:unhideWhenUsed/>
    <w:rsid w:val="00D4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lnet.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xternat.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2022-11-22T15:23:00Z</dcterms:created>
  <dcterms:modified xsi:type="dcterms:W3CDTF">2022-11-22T15:58:00Z</dcterms:modified>
</cp:coreProperties>
</file>