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1F4A" w14:textId="6B0E8F0B" w:rsidR="00657220" w:rsidRPr="00657220" w:rsidRDefault="00657220" w:rsidP="0065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 – это не профессия а….</w:t>
      </w:r>
    </w:p>
    <w:p w14:paraId="29FDE64E" w14:textId="0D11EDD3" w:rsidR="00F870C2" w:rsidRPr="00657220" w:rsidRDefault="00657220">
      <w:pPr>
        <w:rPr>
          <w:rFonts w:ascii="Times New Roman" w:hAnsi="Times New Roman" w:cs="Times New Roman"/>
          <w:sz w:val="24"/>
          <w:szCs w:val="24"/>
        </w:rPr>
      </w:pPr>
      <w:r w:rsidRPr="00657220">
        <w:rPr>
          <w:rFonts w:ascii="Times New Roman" w:hAnsi="Times New Roman" w:cs="Times New Roman"/>
          <w:i/>
          <w:iCs/>
          <w:sz w:val="24"/>
          <w:szCs w:val="24"/>
        </w:rPr>
        <w:t>Раннее морозное утро встречает мой родной Тобольск. Я сажусь в машину и еду на работу. В школу. К своим детям. Город начинает оживать, а я привычно смотрю по сторонам, но не перестаю восхищаться стремительно развивающимся городом, городом полном ресурсов для раскрытия способностей, городом возможностей, городом, который помогает воспитывать. Я - тобольский классный руководитель! Именно мой родной город с его историей и культурой, его мудростью, созидательной силой и его людьми помог мне выбрать профессию.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А вот и хорошо знакомое крыльцо! Ежедневно я открываю эту дверь и вхожу в новый школьный день, навстречу новым эмоциям и событиям! Я знаю, что каждый день меня и моих детей ждут необыкновенные открытия и новые приключения!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Мне очень близки слова Хемингуэя: «Никогда не отправляйтесь в путешествие в теми, кого не любите!». Я люблю свой 9в! Стараюсь сделать так, чтобы наше большое школьное путешествие было пространством любви и добра, где подросток в полной безопасности, где не останутся незамеченными все его пусть даже маленькие победы, успехи и достижения!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Говорят, что класс – это лицо классного руководителя, но при этом каждый класс имеет свое «лицо». Удивительно, как в одном коллективе подобрались дети, которых объединяет что-то …поначалу неуловимое. И ты стараешься это «что-то» распознать» распознать, нащупать, угадать. Пробуешь то одно, то другое и понимаешь, что собственные интересы, увлечения, ценности педагога очень помогают найти ту самую объединяющую идею! Поэтому обязательно рассказываю детям о том, какие книги прочитала, какие спектакли и фильмы посмотрела, где побывала. О том, что для меня дорого и ценно, делюсь своими мечтами!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Мой класс… Маленькая модель огромного мира, в котором каждому отведена своя роль. В классе есть миротворцы, художники, бунтари, актеры, спортсмены, танцоры, ученые и мечтатели. Все разные, но удивительно творческие, отзывчивые, добрые и нам никогда не бывает скучно!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Как классный руководитель я понимаю, что наш город – это уникальный воспитательный ресурс, это живой диалог с ушедшей эпохой, это духовные традиции! Я создаю все условия, чтобы мои дети почувствовали это, когда мы идем на экскурсию, посещаем театр, совершаем прогулку по городу, бываем в музее! Какими станут мои девчонки и мальчишки, я еще не знаю, но убеждена, что история, которая живет в нашем городе, добрые традиции школы помогут ребятам стать настоящими людьми!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Кто-то из великих сказал: «Всякий их нас, кто предполагает, что может руководить другими, должен постоянно и напряженно учиться!». И в этом мне помогают мои дети! Ведь вместе с ними я учусь быть частью детско-взрослого коллектива, учусь находить компромиссы и уважать чужое мнение. Принимая участие в различных мероприятиях, я на собственном примере показываю детям, что пробовать себя в чем-то новом – это не страшно, это средство поиска и развития себя!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 xml:space="preserve">Я благодарна судьбе, что в моей жизни есть такие дети! Но не только дети, но и их родители! Связь с семьей, установление партнерских отношений </w:t>
      </w:r>
      <w:proofErr w:type="gramStart"/>
      <w:r w:rsidRPr="00657220">
        <w:rPr>
          <w:rFonts w:ascii="Times New Roman" w:hAnsi="Times New Roman" w:cs="Times New Roman"/>
          <w:i/>
          <w:iCs/>
          <w:sz w:val="24"/>
          <w:szCs w:val="24"/>
        </w:rPr>
        <w:t>- это важное звено</w:t>
      </w:r>
      <w:proofErr w:type="gramEnd"/>
      <w:r w:rsidRPr="00657220">
        <w:rPr>
          <w:rFonts w:ascii="Times New Roman" w:hAnsi="Times New Roman" w:cs="Times New Roman"/>
          <w:i/>
          <w:iCs/>
          <w:sz w:val="24"/>
          <w:szCs w:val="24"/>
        </w:rPr>
        <w:t xml:space="preserve"> в моей работе! Стараюсь донести до родителей одну простую мысль: пока ребенок нуждается в них, ждет любви и поддержи, верит в родительский идеал, нужно быть рядом с ним, чтобы потом не жалеть об упущенном времени. Родители </w:t>
      </w:r>
      <w:proofErr w:type="gramStart"/>
      <w:r w:rsidRPr="00657220">
        <w:rPr>
          <w:rFonts w:ascii="Times New Roman" w:hAnsi="Times New Roman" w:cs="Times New Roman"/>
          <w:i/>
          <w:iCs/>
          <w:sz w:val="24"/>
          <w:szCs w:val="24"/>
        </w:rPr>
        <w:t>9В</w:t>
      </w:r>
      <w:proofErr w:type="gramEnd"/>
      <w:r w:rsidRPr="00657220">
        <w:rPr>
          <w:rFonts w:ascii="Times New Roman" w:hAnsi="Times New Roman" w:cs="Times New Roman"/>
          <w:i/>
          <w:iCs/>
          <w:sz w:val="24"/>
          <w:szCs w:val="24"/>
        </w:rPr>
        <w:t xml:space="preserve"> и я всегда вместе! Мы – единомышленники! Я постоянно ощущаю их поддержку и внимание, уважаю их интересы и ценю их мнение!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 xml:space="preserve">Я - классный руководитель! А ведь если вдуматься в значение словосочетания «классный </w:t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руководитель», то «классный»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значит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лучший, удивительный; значит надежный, понимающий, значит – образец во всем! И в тоже время «руководитель»! Именно он – тот магнит, который притягивает детей и их родителей, вдохновляет их на интересные и яркие дела, подсказывает и зовет за собой!</w:t>
      </w:r>
      <w:r w:rsidRPr="00657220">
        <w:rPr>
          <w:rFonts w:ascii="Times New Roman" w:hAnsi="Times New Roman" w:cs="Times New Roman"/>
          <w:sz w:val="24"/>
          <w:szCs w:val="24"/>
        </w:rPr>
        <w:br/>
      </w:r>
      <w:r w:rsidRPr="00657220">
        <w:rPr>
          <w:rFonts w:ascii="Times New Roman" w:hAnsi="Times New Roman" w:cs="Times New Roman"/>
          <w:i/>
          <w:iCs/>
          <w:sz w:val="24"/>
          <w:szCs w:val="24"/>
        </w:rPr>
        <w:t>Что же такое классное руководство? Это доверие. Это ответственность. Это целеустремлённость. Это риск. Это сомнения. Это опыт и практика. Это трудоспособность. Это умение отдать себя. Это тепло души. Руководство классом – это экзамен не только на профессиональные знания и умения, но и на человеческие качества, свойства души и сердца. Это ЛЮБОВЬ и ТОЧКА.</w:t>
      </w:r>
    </w:p>
    <w:sectPr w:rsidR="00F870C2" w:rsidRPr="0065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20"/>
    <w:rsid w:val="003250FD"/>
    <w:rsid w:val="00657220"/>
    <w:rsid w:val="00AB30AD"/>
    <w:rsid w:val="00D4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C553"/>
  <w15:chartTrackingRefBased/>
  <w15:docId w15:val="{70D8A6E4-DF87-45BB-AEB7-F924589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Песцов Иван Алексеевич</dc:creator>
  <cp:keywords/>
  <dc:description/>
  <cp:lastModifiedBy>Песцов Иван Алексеевич</cp:lastModifiedBy>
  <cp:revision>1</cp:revision>
  <dcterms:created xsi:type="dcterms:W3CDTF">2023-06-30T17:33:00Z</dcterms:created>
  <dcterms:modified xsi:type="dcterms:W3CDTF">2023-06-30T17:38:00Z</dcterms:modified>
</cp:coreProperties>
</file>