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CB" w:rsidRDefault="001D3DCB" w:rsidP="001D3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Игоревны на тему: «Мои педагогические секреты»</w:t>
      </w:r>
    </w:p>
    <w:p w:rsidR="00811264" w:rsidRDefault="00C373B1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работы </w:t>
      </w:r>
      <w:r w:rsidRPr="00CF3813">
        <w:rPr>
          <w:rFonts w:ascii="Times New Roman" w:hAnsi="Times New Roman" w:cs="Times New Roman"/>
          <w:sz w:val="24"/>
          <w:szCs w:val="24"/>
        </w:rPr>
        <w:t>воспитателем накопилось много интересных педагогических и</w:t>
      </w:r>
      <w:r w:rsidR="00CF3813" w:rsidRPr="00CF3813">
        <w:rPr>
          <w:rFonts w:ascii="Times New Roman" w:hAnsi="Times New Roman" w:cs="Times New Roman"/>
          <w:sz w:val="24"/>
          <w:szCs w:val="24"/>
        </w:rPr>
        <w:t>дей и приемов. Но самое главное-</w:t>
      </w:r>
      <w:r w:rsidRPr="00CF3813">
        <w:rPr>
          <w:rFonts w:ascii="Times New Roman" w:hAnsi="Times New Roman" w:cs="Times New Roman"/>
          <w:sz w:val="24"/>
          <w:szCs w:val="24"/>
        </w:rPr>
        <w:t xml:space="preserve">это замотивировать и заинтересовать ребенка в любом виде деятельности, а </w:t>
      </w:r>
      <w:r w:rsidR="00CF3813" w:rsidRPr="00CF3813">
        <w:rPr>
          <w:rFonts w:ascii="Times New Roman" w:hAnsi="Times New Roman" w:cs="Times New Roman"/>
          <w:sz w:val="24"/>
          <w:szCs w:val="24"/>
        </w:rPr>
        <w:t>привлечь внимание</w:t>
      </w:r>
      <w:r w:rsidRPr="00CF3813">
        <w:rPr>
          <w:rFonts w:ascii="Times New Roman" w:hAnsi="Times New Roman" w:cs="Times New Roman"/>
          <w:sz w:val="24"/>
          <w:szCs w:val="24"/>
        </w:rPr>
        <w:t xml:space="preserve"> ребенка можно только при условии интереса воспитателя. На каждом занятии хочется открывать что-то новое не только для детей, но и для самой себя. </w:t>
      </w:r>
      <w:r w:rsidR="00811264" w:rsidRPr="00CF3813">
        <w:rPr>
          <w:rFonts w:ascii="Times New Roman" w:hAnsi="Times New Roman" w:cs="Times New Roman"/>
          <w:sz w:val="24"/>
          <w:szCs w:val="24"/>
        </w:rPr>
        <w:t xml:space="preserve">Горящие глаза, </w:t>
      </w:r>
      <w:r w:rsidR="00CF3813" w:rsidRPr="00CF3813">
        <w:rPr>
          <w:rFonts w:ascii="Times New Roman" w:hAnsi="Times New Roman" w:cs="Times New Roman"/>
          <w:sz w:val="24"/>
          <w:szCs w:val="24"/>
        </w:rPr>
        <w:t>увлеченная</w:t>
      </w:r>
      <w:r w:rsidR="00811264" w:rsidRPr="00CF3813">
        <w:rPr>
          <w:rFonts w:ascii="Times New Roman" w:hAnsi="Times New Roman" w:cs="Times New Roman"/>
          <w:sz w:val="24"/>
          <w:szCs w:val="24"/>
        </w:rPr>
        <w:t xml:space="preserve"> речь, увлеченность воспитателя</w:t>
      </w:r>
      <w:r w:rsidR="00073C46" w:rsidRPr="00CF3813">
        <w:rPr>
          <w:rFonts w:ascii="Times New Roman" w:hAnsi="Times New Roman" w:cs="Times New Roman"/>
          <w:sz w:val="24"/>
          <w:szCs w:val="24"/>
        </w:rPr>
        <w:t xml:space="preserve"> </w:t>
      </w:r>
      <w:r w:rsidR="00811264" w:rsidRPr="00CF3813">
        <w:rPr>
          <w:rFonts w:ascii="Times New Roman" w:hAnsi="Times New Roman" w:cs="Times New Roman"/>
          <w:sz w:val="24"/>
          <w:szCs w:val="24"/>
        </w:rPr>
        <w:t>- вот мой главный педагогический секрет.</w:t>
      </w:r>
    </w:p>
    <w:p w:rsidR="00811264" w:rsidRDefault="00C373B1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я чувствую постоянную потребность в получении новых знаний через семинары, книги, интернет. И как только в этих источник</w:t>
      </w:r>
      <w:r w:rsidR="00811264">
        <w:rPr>
          <w:rFonts w:ascii="Times New Roman" w:hAnsi="Times New Roman" w:cs="Times New Roman"/>
          <w:sz w:val="24"/>
          <w:szCs w:val="24"/>
        </w:rPr>
        <w:t>ах попа</w:t>
      </w:r>
      <w:r>
        <w:rPr>
          <w:rFonts w:ascii="Times New Roman" w:hAnsi="Times New Roman" w:cs="Times New Roman"/>
          <w:sz w:val="24"/>
          <w:szCs w:val="24"/>
        </w:rPr>
        <w:t xml:space="preserve">дается что-то </w:t>
      </w:r>
      <w:r w:rsidR="00811264">
        <w:rPr>
          <w:rFonts w:ascii="Times New Roman" w:hAnsi="Times New Roman" w:cs="Times New Roman"/>
          <w:sz w:val="24"/>
          <w:szCs w:val="24"/>
        </w:rPr>
        <w:t>интересное</w:t>
      </w:r>
      <w:r>
        <w:rPr>
          <w:rFonts w:ascii="Times New Roman" w:hAnsi="Times New Roman" w:cs="Times New Roman"/>
          <w:sz w:val="24"/>
          <w:szCs w:val="24"/>
        </w:rPr>
        <w:t>, как тут же хочется поделиться этой информацией с детьми и с родителями.</w:t>
      </w:r>
    </w:p>
    <w:p w:rsidR="001F63A4" w:rsidRDefault="00811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Но часто бывает и что занятие идет не по плану, тогда становиться еще </w:t>
      </w:r>
      <w:r w:rsidR="00CF3813">
        <w:rPr>
          <w:rFonts w:ascii="Times New Roman" w:hAnsi="Times New Roman" w:cs="Times New Roman"/>
          <w:sz w:val="24"/>
          <w:szCs w:val="24"/>
        </w:rPr>
        <w:t>более увлекательным</w:t>
      </w:r>
      <w:r>
        <w:rPr>
          <w:rFonts w:ascii="Times New Roman" w:hAnsi="Times New Roman" w:cs="Times New Roman"/>
          <w:sz w:val="24"/>
          <w:szCs w:val="24"/>
        </w:rPr>
        <w:t>, так как дети уже выстраивают свою сюжетную линию. Подключается активный познавательный интерес и возможность самостоятельно найти решение. И практика показывает, что т</w:t>
      </w:r>
      <w:r w:rsidR="00CF3813">
        <w:rPr>
          <w:rFonts w:ascii="Times New Roman" w:hAnsi="Times New Roman" w:cs="Times New Roman"/>
          <w:sz w:val="24"/>
          <w:szCs w:val="24"/>
        </w:rPr>
        <w:t>е знания, которые даются нам не</w:t>
      </w:r>
      <w:r>
        <w:rPr>
          <w:rFonts w:ascii="Times New Roman" w:hAnsi="Times New Roman" w:cs="Times New Roman"/>
          <w:sz w:val="24"/>
          <w:szCs w:val="24"/>
        </w:rPr>
        <w:t xml:space="preserve">легко на более долгий срок остаются в нашей памяти. С этой целью на занятиях я использую </w:t>
      </w:r>
      <w:r w:rsidR="00252B4B">
        <w:rPr>
          <w:rFonts w:ascii="Times New Roman" w:hAnsi="Times New Roman" w:cs="Times New Roman"/>
          <w:sz w:val="24"/>
          <w:szCs w:val="24"/>
        </w:rPr>
        <w:t>«карты путешествий», поиски ключей-разгадок, нарочитые ошибки, «поиски клада» и т.д.</w:t>
      </w:r>
    </w:p>
    <w:p w:rsidR="00252B4B" w:rsidRDefault="00CF3813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</w:t>
      </w:r>
      <w:r w:rsidR="00252B4B">
        <w:rPr>
          <w:rFonts w:ascii="Times New Roman" w:hAnsi="Times New Roman" w:cs="Times New Roman"/>
          <w:sz w:val="24"/>
          <w:szCs w:val="24"/>
        </w:rPr>
        <w:t xml:space="preserve"> с удовольствием откликаются на призывы о помощи, им хочется чувствовать себя нужными, необходимыми… я увер</w:t>
      </w:r>
      <w:r>
        <w:rPr>
          <w:rFonts w:ascii="Times New Roman" w:hAnsi="Times New Roman" w:cs="Times New Roman"/>
          <w:sz w:val="24"/>
          <w:szCs w:val="24"/>
        </w:rPr>
        <w:t xml:space="preserve">ена,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дети-</w:t>
      </w:r>
      <w:r w:rsidR="00F3426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3426E">
        <w:rPr>
          <w:rFonts w:ascii="Times New Roman" w:hAnsi="Times New Roman" w:cs="Times New Roman"/>
          <w:sz w:val="24"/>
          <w:szCs w:val="24"/>
        </w:rPr>
        <w:t xml:space="preserve"> супергерои, ко</w:t>
      </w:r>
      <w:r w:rsidR="00252B4B">
        <w:rPr>
          <w:rFonts w:ascii="Times New Roman" w:hAnsi="Times New Roman" w:cs="Times New Roman"/>
          <w:sz w:val="24"/>
          <w:szCs w:val="24"/>
        </w:rPr>
        <w:t xml:space="preserve">торые обязательно спасут природу, человечество, планету, словом весь наш мир. </w:t>
      </w:r>
    </w:p>
    <w:p w:rsidR="00252B4B" w:rsidRDefault="00252B4B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часто в с</w:t>
      </w:r>
      <w:r w:rsidR="00CF3813">
        <w:rPr>
          <w:rFonts w:ascii="Times New Roman" w:hAnsi="Times New Roman" w:cs="Times New Roman"/>
          <w:sz w:val="24"/>
          <w:szCs w:val="24"/>
        </w:rPr>
        <w:t>воих заботах, проблемах, в беше</w:t>
      </w:r>
      <w:r>
        <w:rPr>
          <w:rFonts w:ascii="Times New Roman" w:hAnsi="Times New Roman" w:cs="Times New Roman"/>
          <w:sz w:val="24"/>
          <w:szCs w:val="24"/>
        </w:rPr>
        <w:t xml:space="preserve">ном ритме жизни </w:t>
      </w:r>
      <w:r w:rsidR="004B22F1">
        <w:rPr>
          <w:rFonts w:ascii="Times New Roman" w:hAnsi="Times New Roman" w:cs="Times New Roman"/>
          <w:sz w:val="24"/>
          <w:szCs w:val="24"/>
        </w:rPr>
        <w:t>забывают обращаться к своему внутреннему «Я», к своему сознанию. Дети же наоборот больше чувствуют и транслируют свои мысли исхо</w:t>
      </w:r>
      <w:r w:rsidR="00CF3813">
        <w:rPr>
          <w:rFonts w:ascii="Times New Roman" w:hAnsi="Times New Roman" w:cs="Times New Roman"/>
          <w:sz w:val="24"/>
          <w:szCs w:val="24"/>
        </w:rPr>
        <w:t>дя только из своих ощущений, не</w:t>
      </w:r>
      <w:r w:rsidR="004B22F1">
        <w:rPr>
          <w:rFonts w:ascii="Times New Roman" w:hAnsi="Times New Roman" w:cs="Times New Roman"/>
          <w:sz w:val="24"/>
          <w:szCs w:val="24"/>
        </w:rPr>
        <w:t>взирая на свой жизненный опыт, правила и запреты.</w:t>
      </w:r>
      <w:r w:rsidR="00F763B6">
        <w:rPr>
          <w:rFonts w:ascii="Times New Roman" w:hAnsi="Times New Roman" w:cs="Times New Roman"/>
          <w:sz w:val="24"/>
          <w:szCs w:val="24"/>
        </w:rPr>
        <w:t xml:space="preserve"> А все ответы на самые важные вопросы мы можем </w:t>
      </w:r>
      <w:r w:rsidR="00CF3813">
        <w:rPr>
          <w:rFonts w:ascii="Times New Roman" w:hAnsi="Times New Roman" w:cs="Times New Roman"/>
          <w:sz w:val="24"/>
          <w:szCs w:val="24"/>
        </w:rPr>
        <w:t>найти,</w:t>
      </w:r>
      <w:r w:rsidR="00F763B6">
        <w:rPr>
          <w:rFonts w:ascii="Times New Roman" w:hAnsi="Times New Roman" w:cs="Times New Roman"/>
          <w:sz w:val="24"/>
          <w:szCs w:val="24"/>
        </w:rPr>
        <w:t xml:space="preserve"> погрузившись в свое сознание, осмысление происходящих вокруг нас ситуаций, обращению к природе.</w:t>
      </w:r>
    </w:p>
    <w:p w:rsidR="004B22F1" w:rsidRDefault="004B22F1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ежедневном сотрудничестве с детьми стремлюсь не погасить эту искорку постоянной новизны, жажду открытий, неуемное воображение. Люблю слушать </w:t>
      </w:r>
      <w:r w:rsidR="00CF3813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>, наблюдать за ними в свободной деятельности, люблю спрашивать у детей совет, люблю обращаться к ним за помощью. А в ответ всегда получаю доброту, искренность</w:t>
      </w:r>
      <w:r w:rsidR="008A2333">
        <w:rPr>
          <w:rFonts w:ascii="Times New Roman" w:hAnsi="Times New Roman" w:cs="Times New Roman"/>
          <w:sz w:val="24"/>
          <w:szCs w:val="24"/>
        </w:rPr>
        <w:t>, нестандартные пути решений.</w:t>
      </w:r>
    </w:p>
    <w:p w:rsidR="00811264" w:rsidRDefault="00F763B6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самое главное в работе воспитателя</w:t>
      </w:r>
      <w:r w:rsidR="00CF38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это умение услышать детей, поверить им, довериться их интуиции… и, конечно,</w:t>
      </w:r>
      <w:r w:rsidR="0034087C">
        <w:rPr>
          <w:rFonts w:ascii="Times New Roman" w:hAnsi="Times New Roman" w:cs="Times New Roman"/>
          <w:sz w:val="24"/>
          <w:szCs w:val="24"/>
        </w:rPr>
        <w:t xml:space="preserve"> полюбить каждого ребенка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="0034087C">
        <w:rPr>
          <w:rFonts w:ascii="Times New Roman" w:hAnsi="Times New Roman" w:cs="Times New Roman"/>
          <w:sz w:val="24"/>
          <w:szCs w:val="24"/>
        </w:rPr>
        <w:t xml:space="preserve"> особенностями.</w:t>
      </w:r>
    </w:p>
    <w:p w:rsidR="00073C46" w:rsidRPr="00C373B1" w:rsidRDefault="00073C46" w:rsidP="00073C4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73C46" w:rsidRPr="00C3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9C"/>
    <w:rsid w:val="0001433A"/>
    <w:rsid w:val="00023442"/>
    <w:rsid w:val="00037985"/>
    <w:rsid w:val="000400D9"/>
    <w:rsid w:val="00055EC9"/>
    <w:rsid w:val="00073C46"/>
    <w:rsid w:val="000A222D"/>
    <w:rsid w:val="000C28FA"/>
    <w:rsid w:val="000E3729"/>
    <w:rsid w:val="001047AE"/>
    <w:rsid w:val="00152921"/>
    <w:rsid w:val="00165452"/>
    <w:rsid w:val="0018387C"/>
    <w:rsid w:val="00184300"/>
    <w:rsid w:val="001879E0"/>
    <w:rsid w:val="001B211C"/>
    <w:rsid w:val="001D3DCB"/>
    <w:rsid w:val="001F5DAC"/>
    <w:rsid w:val="001F63A4"/>
    <w:rsid w:val="00220AB2"/>
    <w:rsid w:val="00252B4B"/>
    <w:rsid w:val="00264EEA"/>
    <w:rsid w:val="00280AEB"/>
    <w:rsid w:val="00297A7E"/>
    <w:rsid w:val="002F6D5D"/>
    <w:rsid w:val="0030078D"/>
    <w:rsid w:val="0033686F"/>
    <w:rsid w:val="0034087C"/>
    <w:rsid w:val="00366816"/>
    <w:rsid w:val="00377961"/>
    <w:rsid w:val="003872FA"/>
    <w:rsid w:val="00393859"/>
    <w:rsid w:val="003B539D"/>
    <w:rsid w:val="003D452E"/>
    <w:rsid w:val="004017DF"/>
    <w:rsid w:val="00413DF7"/>
    <w:rsid w:val="0042016D"/>
    <w:rsid w:val="0044453B"/>
    <w:rsid w:val="00490747"/>
    <w:rsid w:val="004B22F1"/>
    <w:rsid w:val="004B6736"/>
    <w:rsid w:val="005921BB"/>
    <w:rsid w:val="00592BC5"/>
    <w:rsid w:val="005A5D06"/>
    <w:rsid w:val="005C0DD0"/>
    <w:rsid w:val="005C5170"/>
    <w:rsid w:val="006065EE"/>
    <w:rsid w:val="00630E61"/>
    <w:rsid w:val="0063488F"/>
    <w:rsid w:val="0065588C"/>
    <w:rsid w:val="00683EC3"/>
    <w:rsid w:val="006E594C"/>
    <w:rsid w:val="00703DB6"/>
    <w:rsid w:val="007062AA"/>
    <w:rsid w:val="00717011"/>
    <w:rsid w:val="00722823"/>
    <w:rsid w:val="007A128C"/>
    <w:rsid w:val="007D7634"/>
    <w:rsid w:val="0080620D"/>
    <w:rsid w:val="00811264"/>
    <w:rsid w:val="00816FD4"/>
    <w:rsid w:val="00855E0B"/>
    <w:rsid w:val="008829B5"/>
    <w:rsid w:val="008A2333"/>
    <w:rsid w:val="008B16C4"/>
    <w:rsid w:val="008E2660"/>
    <w:rsid w:val="008F104D"/>
    <w:rsid w:val="00901CAC"/>
    <w:rsid w:val="00935E9C"/>
    <w:rsid w:val="00972586"/>
    <w:rsid w:val="009A4F1A"/>
    <w:rsid w:val="009B7CF3"/>
    <w:rsid w:val="009C785D"/>
    <w:rsid w:val="00A44507"/>
    <w:rsid w:val="00A507E0"/>
    <w:rsid w:val="00A50F8D"/>
    <w:rsid w:val="00A5601B"/>
    <w:rsid w:val="00A578FB"/>
    <w:rsid w:val="00A92E13"/>
    <w:rsid w:val="00A97A52"/>
    <w:rsid w:val="00AC76E4"/>
    <w:rsid w:val="00AD4C3F"/>
    <w:rsid w:val="00AD7850"/>
    <w:rsid w:val="00AF0115"/>
    <w:rsid w:val="00B352DA"/>
    <w:rsid w:val="00B4795F"/>
    <w:rsid w:val="00B532F8"/>
    <w:rsid w:val="00B84865"/>
    <w:rsid w:val="00BA3F84"/>
    <w:rsid w:val="00C10615"/>
    <w:rsid w:val="00C373B1"/>
    <w:rsid w:val="00C439B0"/>
    <w:rsid w:val="00C53C27"/>
    <w:rsid w:val="00C86EB4"/>
    <w:rsid w:val="00C9274D"/>
    <w:rsid w:val="00C94C8A"/>
    <w:rsid w:val="00CD7058"/>
    <w:rsid w:val="00CF3813"/>
    <w:rsid w:val="00D05201"/>
    <w:rsid w:val="00D26C9B"/>
    <w:rsid w:val="00D53366"/>
    <w:rsid w:val="00D56374"/>
    <w:rsid w:val="00D742AA"/>
    <w:rsid w:val="00DB4F66"/>
    <w:rsid w:val="00DD2B2A"/>
    <w:rsid w:val="00E03FB3"/>
    <w:rsid w:val="00E10913"/>
    <w:rsid w:val="00E56581"/>
    <w:rsid w:val="00E851C3"/>
    <w:rsid w:val="00EB3611"/>
    <w:rsid w:val="00EC2427"/>
    <w:rsid w:val="00EF2D12"/>
    <w:rsid w:val="00F10ADD"/>
    <w:rsid w:val="00F22DCE"/>
    <w:rsid w:val="00F3426E"/>
    <w:rsid w:val="00F57E25"/>
    <w:rsid w:val="00F64BD9"/>
    <w:rsid w:val="00F71389"/>
    <w:rsid w:val="00F763B6"/>
    <w:rsid w:val="00F764DA"/>
    <w:rsid w:val="00F86321"/>
    <w:rsid w:val="00FD59B5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AsusVivo</cp:lastModifiedBy>
  <cp:revision>3</cp:revision>
  <dcterms:created xsi:type="dcterms:W3CDTF">2024-04-15T07:58:00Z</dcterms:created>
  <dcterms:modified xsi:type="dcterms:W3CDTF">2024-04-22T08:04:00Z</dcterms:modified>
</cp:coreProperties>
</file>