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A7" w:rsidRPr="008E018A" w:rsidRDefault="00783CA7" w:rsidP="008E018A">
      <w:pPr>
        <w:pStyle w:val="a3"/>
        <w:spacing w:line="240" w:lineRule="auto"/>
        <w:rPr>
          <w:rFonts w:ascii="Times New Roman" w:hAnsi="Times New Roman" w:cs="Times New Roman"/>
          <w:color w:val="auto"/>
        </w:rPr>
      </w:pPr>
      <w:r w:rsidRPr="008E018A">
        <w:t xml:space="preserve"> </w:t>
      </w:r>
    </w:p>
    <w:p w:rsidR="00783CA7" w:rsidRPr="008E018A" w:rsidRDefault="00783CA7" w:rsidP="008E018A">
      <w:pPr>
        <w:pStyle w:val="a3"/>
        <w:spacing w:line="360" w:lineRule="auto"/>
        <w:rPr>
          <w:rFonts w:ascii="Times New Roman" w:hAnsi="Times New Roman" w:cs="Times New Roman"/>
          <w:color w:val="auto"/>
        </w:rPr>
      </w:pPr>
      <w:r w:rsidRPr="008E018A">
        <w:rPr>
          <w:rFonts w:ascii="Times New Roman" w:hAnsi="Times New Roman" w:cs="Times New Roman"/>
          <w:color w:val="auto"/>
        </w:rPr>
        <w:t xml:space="preserve">     Здравствуйте! Будем знакомы, меня зовут </w:t>
      </w:r>
      <w:proofErr w:type="spellStart"/>
      <w:r w:rsidRPr="008E018A">
        <w:rPr>
          <w:rFonts w:ascii="Times New Roman" w:hAnsi="Times New Roman" w:cs="Times New Roman"/>
          <w:color w:val="auto"/>
        </w:rPr>
        <w:t>Босова</w:t>
      </w:r>
      <w:proofErr w:type="spellEnd"/>
      <w:r w:rsidRPr="008E018A">
        <w:rPr>
          <w:rFonts w:ascii="Times New Roman" w:hAnsi="Times New Roman" w:cs="Times New Roman"/>
          <w:color w:val="auto"/>
        </w:rPr>
        <w:t xml:space="preserve"> Ольга Владимировна,  я учитель начальных классов</w:t>
      </w:r>
      <w:proofErr w:type="gramStart"/>
      <w:r w:rsidRPr="008E018A">
        <w:rPr>
          <w:rFonts w:ascii="Times New Roman" w:hAnsi="Times New Roman" w:cs="Times New Roman"/>
          <w:color w:val="auto"/>
        </w:rPr>
        <w:t xml:space="preserve"> ,</w:t>
      </w:r>
      <w:proofErr w:type="gramEnd"/>
      <w:r w:rsidRPr="008E018A">
        <w:rPr>
          <w:rFonts w:ascii="Times New Roman" w:hAnsi="Times New Roman" w:cs="Times New Roman"/>
          <w:color w:val="auto"/>
        </w:rPr>
        <w:t>школы №6 ,города Прокопьевска.</w:t>
      </w:r>
    </w:p>
    <w:p w:rsidR="00783CA7" w:rsidRPr="008E018A" w:rsidRDefault="00783CA7" w:rsidP="008E018A">
      <w:pPr>
        <w:pStyle w:val="a3"/>
        <w:spacing w:line="360" w:lineRule="auto"/>
        <w:rPr>
          <w:rFonts w:ascii="Times New Roman" w:hAnsi="Times New Roman" w:cs="Times New Roman"/>
          <w:color w:val="auto"/>
        </w:rPr>
      </w:pPr>
      <w:r w:rsidRPr="008E018A">
        <w:rPr>
          <w:rFonts w:ascii="Times New Roman" w:hAnsi="Times New Roman" w:cs="Times New Roman"/>
          <w:color w:val="auto"/>
        </w:rPr>
        <w:t xml:space="preserve">Работа с детьми </w:t>
      </w:r>
      <w:proofErr w:type="gramStart"/>
      <w:r w:rsidRPr="008E018A">
        <w:rPr>
          <w:rFonts w:ascii="Times New Roman" w:hAnsi="Times New Roman" w:cs="Times New Roman"/>
          <w:color w:val="auto"/>
        </w:rPr>
        <w:t>–э</w:t>
      </w:r>
      <w:proofErr w:type="gramEnd"/>
      <w:r w:rsidRPr="008E018A">
        <w:rPr>
          <w:rFonts w:ascii="Times New Roman" w:hAnsi="Times New Roman" w:cs="Times New Roman"/>
          <w:color w:val="auto"/>
        </w:rPr>
        <w:t>то огромное счастье. Именно дети умеют бескорыстно любить и своею любовью делятся искренне</w:t>
      </w:r>
      <w:proofErr w:type="gramStart"/>
      <w:r w:rsidRPr="008E018A">
        <w:rPr>
          <w:rFonts w:ascii="Times New Roman" w:hAnsi="Times New Roman" w:cs="Times New Roman"/>
          <w:color w:val="auto"/>
        </w:rPr>
        <w:t xml:space="preserve"> .</w:t>
      </w:r>
      <w:proofErr w:type="gramEnd"/>
      <w:r w:rsidRPr="008E018A">
        <w:rPr>
          <w:rFonts w:ascii="Times New Roman" w:hAnsi="Times New Roman" w:cs="Times New Roman"/>
          <w:color w:val="auto"/>
        </w:rPr>
        <w:t xml:space="preserve">Моя задача учителя быть им другом и помочь каждому ребенку раскрыться как личность . </w:t>
      </w:r>
    </w:p>
    <w:p w:rsidR="00783CA7" w:rsidRPr="008E018A" w:rsidRDefault="00783CA7" w:rsidP="008E018A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018A">
        <w:rPr>
          <w:rFonts w:ascii="Times New Roman" w:hAnsi="Times New Roman" w:cs="Times New Roman"/>
          <w:i/>
          <w:sz w:val="24"/>
          <w:szCs w:val="24"/>
        </w:rPr>
        <w:t>На уроках я стараюсь вести ребенка по стране знаний</w:t>
      </w:r>
      <w:proofErr w:type="gramStart"/>
      <w:r w:rsidRPr="008E018A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8E018A">
        <w:rPr>
          <w:rFonts w:ascii="Times New Roman" w:hAnsi="Times New Roman" w:cs="Times New Roman"/>
          <w:i/>
          <w:sz w:val="24"/>
          <w:szCs w:val="24"/>
        </w:rPr>
        <w:t>Помогаю им увидеть, услышать, найти, понять и сделать выводы. Меня всегда ждут дети: подвижные, скромные, веселые, спортивные, мыслящие, творческие</w:t>
      </w:r>
      <w:proofErr w:type="gramStart"/>
      <w:r w:rsidRPr="008E018A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8E018A">
        <w:rPr>
          <w:rFonts w:ascii="Times New Roman" w:hAnsi="Times New Roman" w:cs="Times New Roman"/>
          <w:i/>
          <w:sz w:val="24"/>
          <w:szCs w:val="24"/>
        </w:rPr>
        <w:t xml:space="preserve"> мои ученики. Мы все вместе открываем  новое и раскрываем себя</w:t>
      </w:r>
      <w:proofErr w:type="gramStart"/>
      <w:r w:rsidRPr="008E018A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8E018A">
        <w:rPr>
          <w:rFonts w:ascii="Times New Roman" w:hAnsi="Times New Roman" w:cs="Times New Roman"/>
          <w:i/>
          <w:sz w:val="24"/>
          <w:szCs w:val="24"/>
        </w:rPr>
        <w:t xml:space="preserve"> Особое внимание уделяю внеурочной деятельности</w:t>
      </w:r>
      <w:r w:rsidRPr="008E018A">
        <w:rPr>
          <w:rFonts w:ascii="Times New Roman" w:hAnsi="Times New Roman" w:cs="Times New Roman"/>
          <w:i/>
          <w:sz w:val="24"/>
          <w:szCs w:val="24"/>
          <w:u w:val="single"/>
        </w:rPr>
        <w:t>.(</w:t>
      </w:r>
      <w:r w:rsidRPr="008E018A">
        <w:rPr>
          <w:rFonts w:ascii="Times New Roman" w:hAnsi="Times New Roman" w:cs="Times New Roman"/>
          <w:i/>
          <w:sz w:val="24"/>
          <w:szCs w:val="24"/>
        </w:rPr>
        <w:t>развиваю логическое мышление ,воображение, память</w:t>
      </w:r>
      <w:r w:rsidRPr="008E018A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8E018A">
        <w:rPr>
          <w:rFonts w:ascii="Times New Roman" w:hAnsi="Times New Roman" w:cs="Times New Roman"/>
          <w:i/>
          <w:sz w:val="24"/>
          <w:szCs w:val="24"/>
        </w:rPr>
        <w:t xml:space="preserve">  .</w:t>
      </w:r>
    </w:p>
    <w:p w:rsidR="00783CA7" w:rsidRPr="008E018A" w:rsidRDefault="00783CA7" w:rsidP="008E018A">
      <w:pPr>
        <w:pStyle w:val="a3"/>
        <w:spacing w:line="360" w:lineRule="auto"/>
        <w:rPr>
          <w:rFonts w:ascii="Times New Roman" w:hAnsi="Times New Roman" w:cs="Times New Roman"/>
          <w:color w:val="auto"/>
        </w:rPr>
      </w:pPr>
      <w:r w:rsidRPr="008E018A">
        <w:rPr>
          <w:rFonts w:ascii="Times New Roman" w:hAnsi="Times New Roman" w:cs="Times New Roman"/>
          <w:color w:val="auto"/>
        </w:rPr>
        <w:t xml:space="preserve">      В нашей профессии невозможно стоять на месте. Постоянное</w:t>
      </w:r>
    </w:p>
    <w:p w:rsidR="00783CA7" w:rsidRPr="008E018A" w:rsidRDefault="00783CA7" w:rsidP="008E018A">
      <w:pPr>
        <w:pStyle w:val="a3"/>
        <w:spacing w:line="360" w:lineRule="auto"/>
        <w:rPr>
          <w:rFonts w:ascii="Times New Roman" w:hAnsi="Times New Roman" w:cs="Times New Roman"/>
          <w:color w:val="auto"/>
        </w:rPr>
      </w:pPr>
      <w:r w:rsidRPr="008E018A">
        <w:rPr>
          <w:rFonts w:ascii="Times New Roman" w:hAnsi="Times New Roman" w:cs="Times New Roman"/>
          <w:color w:val="auto"/>
        </w:rPr>
        <w:t xml:space="preserve"> развитие</w:t>
      </w:r>
      <w:proofErr w:type="gramStart"/>
      <w:r w:rsidRPr="008E018A">
        <w:rPr>
          <w:rFonts w:ascii="Times New Roman" w:hAnsi="Times New Roman" w:cs="Times New Roman"/>
          <w:color w:val="auto"/>
        </w:rPr>
        <w:t xml:space="preserve"> ,</w:t>
      </w:r>
      <w:proofErr w:type="gramEnd"/>
      <w:r w:rsidRPr="008E018A">
        <w:rPr>
          <w:rFonts w:ascii="Times New Roman" w:hAnsi="Times New Roman" w:cs="Times New Roman"/>
          <w:color w:val="auto"/>
        </w:rPr>
        <w:t xml:space="preserve"> вот что поддерживает высокий </w:t>
      </w:r>
      <w:proofErr w:type="spellStart"/>
      <w:r w:rsidRPr="008E018A">
        <w:rPr>
          <w:rFonts w:ascii="Times New Roman" w:hAnsi="Times New Roman" w:cs="Times New Roman"/>
          <w:color w:val="auto"/>
        </w:rPr>
        <w:t>профессиональй</w:t>
      </w:r>
      <w:proofErr w:type="spellEnd"/>
      <w:r w:rsidRPr="008E018A">
        <w:rPr>
          <w:rFonts w:ascii="Times New Roman" w:hAnsi="Times New Roman" w:cs="Times New Roman"/>
          <w:color w:val="auto"/>
        </w:rPr>
        <w:t xml:space="preserve"> уровень  каждого учителя. Я тоже постоянно изучаю новое, осваиваю новые образовательные технологии, современные  методы обучения, воспитания. На уроках использую технологии вовлечение в обучение, психологические упражнения и игры, </w:t>
      </w:r>
      <w:proofErr w:type="spellStart"/>
      <w:r w:rsidRPr="008E018A">
        <w:rPr>
          <w:rFonts w:ascii="Times New Roman" w:hAnsi="Times New Roman" w:cs="Times New Roman"/>
          <w:color w:val="auto"/>
        </w:rPr>
        <w:t>здоровьезберегающие</w:t>
      </w:r>
      <w:proofErr w:type="spellEnd"/>
      <w:r w:rsidRPr="008E018A">
        <w:rPr>
          <w:rFonts w:ascii="Times New Roman" w:hAnsi="Times New Roman" w:cs="Times New Roman"/>
          <w:color w:val="auto"/>
        </w:rPr>
        <w:t xml:space="preserve"> технологии, проектную деятельность, технологии критического мышления.</w:t>
      </w:r>
    </w:p>
    <w:p w:rsidR="00783CA7" w:rsidRPr="008E018A" w:rsidRDefault="00783CA7" w:rsidP="008E018A">
      <w:pPr>
        <w:spacing w:line="36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E018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Многие из вас согласятся, что при чтении наизусть очень трудно удержать внимание учащихся</w:t>
      </w:r>
      <w:proofErr w:type="gramStart"/>
      <w:r w:rsidRPr="008E018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....  </w:t>
      </w:r>
      <w:proofErr w:type="gramEnd"/>
      <w:r w:rsidRPr="008E018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Примерно на 15 чтеце детям становится скучновато. Я уже давно слышала о приёме активное слушание, но всё не решалась его применить. Но сегодня настал именно тот день!</w:t>
      </w:r>
      <w:r w:rsidRPr="008E018A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8E018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Активное слушание - это когда ребята не просто слушают чтецов, но и активно участвуют в оценивании. Предварительно мы обсудили критерии - за что </w:t>
      </w:r>
      <w:proofErr w:type="gramStart"/>
      <w:r w:rsidRPr="008E018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при</w:t>
      </w:r>
      <w:proofErr w:type="gramEnd"/>
      <w:r w:rsidRPr="008E018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чтение наизусть можно поставить "5", а за что будем снижать отметку. У каждого ученика был листок с критериями, на котором ребята ставили + и</w:t>
      </w:r>
      <w:proofErr w:type="gramStart"/>
      <w:r w:rsidRPr="008E018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-, </w:t>
      </w:r>
      <w:proofErr w:type="gramEnd"/>
      <w:r w:rsidRPr="008E018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 затем и свою отметку чтецу.</w:t>
      </w:r>
      <w:r w:rsidRPr="008E018A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8E018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Урок получился очень интересным</w:t>
      </w:r>
      <w:proofErr w:type="gramStart"/>
      <w:r w:rsidRPr="008E018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proofErr w:type="gramEnd"/>
      <w:r w:rsidRPr="008E018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E018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</w:t>
      </w:r>
      <w:proofErr w:type="gramEnd"/>
      <w:r w:rsidRPr="008E018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осредоточеным</w:t>
      </w:r>
      <w:proofErr w:type="spellEnd"/>
      <w:r w:rsidRPr="008E018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и с идеальной тишиной! Ребята очень ответственно подошли к данному процессу, ведь сегодня они были моими помощниками</w:t>
      </w:r>
      <w:proofErr w:type="gramStart"/>
      <w:r w:rsidRPr="008E018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.</w:t>
      </w:r>
      <w:proofErr w:type="gramEnd"/>
      <w:r w:rsidRPr="008E018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НО </w:t>
      </w:r>
      <w:proofErr w:type="spellStart"/>
      <w:r w:rsidRPr="008E018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ооочень</w:t>
      </w:r>
      <w:proofErr w:type="spellEnd"/>
      <w:r w:rsidRPr="008E018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уж и строгими)))) Мои отметки были немного выше</w:t>
      </w:r>
      <w:r w:rsidRPr="008E018A">
        <w:rPr>
          <w:rFonts w:ascii="Times New Roman" w:hAnsi="Times New Roman" w:cs="Times New Roman"/>
          <w:i/>
          <w:noProof/>
          <w:sz w:val="24"/>
          <w:szCs w:val="24"/>
        </w:rPr>
        <w:t>.</w:t>
      </w:r>
      <w:r w:rsidRPr="008E018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Это мы тоже потом обсудили, что отметка должна быть справедливой, не нужно завышать и слишком придираться</w:t>
      </w:r>
      <w:proofErr w:type="gramStart"/>
      <w:r w:rsidRPr="008E018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)А</w:t>
      </w:r>
      <w:proofErr w:type="gramEnd"/>
      <w:r w:rsidRPr="008E018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знаете, что было самым дорогим? После урока ко мне подошёл </w:t>
      </w:r>
      <w:r w:rsidRPr="008E018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мальчик и сказал: "Ольга Владимировна, какая у вас сложная работа, оказывается. Как вы всё успеваете? Спасибо!"</w:t>
      </w:r>
    </w:p>
    <w:p w:rsidR="00783CA7" w:rsidRPr="008E018A" w:rsidRDefault="00783CA7" w:rsidP="008E01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E018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Использую в работе «Кубик </w:t>
      </w:r>
      <w:proofErr w:type="spellStart"/>
      <w:r w:rsidRPr="008E018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Блума</w:t>
      </w:r>
      <w:proofErr w:type="spellEnd"/>
      <w:r w:rsidRPr="008E018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».</w:t>
      </w:r>
      <w:r w:rsidRPr="008E018A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8E018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Думаю, многие слышали про данный педагогический прием. Обычно на гранях можно увидеть слова: «Почему», «Объясни», «Предложи», «Назови», «Подумай», «Поделись».</w:t>
      </w:r>
      <w:r w:rsidRPr="008E018A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8E018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Учитель бросает кубик и формулирует вопрос, начиная с выпавшего слова. Например: «Почему птицы осенью улетают на юг?»</w:t>
      </w:r>
      <w:r w:rsidRPr="008E018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Решила изменить кубик и приспособить его для этапа рефлексии</w:t>
      </w:r>
      <w:r w:rsidRPr="008E01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…</w:t>
      </w:r>
    </w:p>
    <w:p w:rsidR="00783CA7" w:rsidRPr="008E018A" w:rsidRDefault="00783CA7" w:rsidP="00372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783CA7" w:rsidRPr="00783CA7" w:rsidRDefault="00783CA7" w:rsidP="00372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3CA7" w:rsidRPr="00783CA7" w:rsidRDefault="00783CA7" w:rsidP="00146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1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Каникулы глазами </w:t>
      </w:r>
      <w:proofErr w:type="spellStart"/>
      <w:r w:rsidRPr="008E01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детеи</w:t>
      </w:r>
      <w:proofErr w:type="spellEnd"/>
      <w:r w:rsidRPr="008E01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̆! </w:t>
      </w:r>
      <w:r w:rsidRPr="00740AB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 xml:space="preserve">Мы не пишем </w:t>
      </w:r>
      <w:proofErr w:type="gramStart"/>
      <w:r w:rsidRPr="00740AB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сочинении</w:t>
      </w:r>
      <w:proofErr w:type="gramEnd"/>
      <w:r w:rsidRPr="00740AB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̆:</w:t>
      </w:r>
      <w:r w:rsidRPr="00740AB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 xml:space="preserve">«Как я </w:t>
      </w:r>
      <w:proofErr w:type="spellStart"/>
      <w:proofErr w:type="gramStart"/>
      <w:r w:rsidRPr="00740AB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провёл</w:t>
      </w:r>
      <w:proofErr w:type="spellEnd"/>
      <w:proofErr w:type="gramEnd"/>
      <w:r w:rsidRPr="00740AB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лето.», «Как я </w:t>
      </w:r>
      <w:proofErr w:type="spellStart"/>
      <w:r w:rsidRPr="00740AB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провёл</w:t>
      </w:r>
      <w:proofErr w:type="spellEnd"/>
      <w:r w:rsidRPr="00740AB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каникулы.»</w:t>
      </w:r>
      <w:r w:rsidRPr="00740AB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>Мы творчески подходим к этому процессу.</w:t>
      </w:r>
      <w:r w:rsidRPr="00740AB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 xml:space="preserve">Каникулы глазами </w:t>
      </w:r>
      <w:proofErr w:type="spellStart"/>
      <w:r w:rsidRPr="00740AB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детеи</w:t>
      </w:r>
      <w:proofErr w:type="spellEnd"/>
      <w:r w:rsidRPr="00740AB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̆</w:t>
      </w:r>
      <w:proofErr w:type="gramStart"/>
      <w:r w:rsidRPr="00740AB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—и</w:t>
      </w:r>
      <w:proofErr w:type="gramEnd"/>
      <w:r w:rsidRPr="00740AB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менно так я назвала очки, в которых ребята рисовали то, че</w:t>
      </w:r>
      <w:r w:rsidRPr="008E01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 они занимались на каникулах.</w:t>
      </w:r>
      <w:r w:rsidRPr="008E01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740AB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Чере</w:t>
      </w:r>
      <w:r w:rsidRPr="008E01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 </w:t>
      </w:r>
      <w:proofErr w:type="spellStart"/>
      <w:r w:rsidRPr="008E01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данныи</w:t>
      </w:r>
      <w:proofErr w:type="spellEnd"/>
      <w:r w:rsidRPr="008E01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̆ </w:t>
      </w:r>
      <w:proofErr w:type="spellStart"/>
      <w:proofErr w:type="gramStart"/>
      <w:r w:rsidRPr="008E01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приём</w:t>
      </w:r>
      <w:proofErr w:type="spellEnd"/>
      <w:proofErr w:type="gramEnd"/>
      <w:r w:rsidRPr="008E01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можно увидеть:</w:t>
      </w:r>
      <w:r w:rsidRPr="00740AB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8E018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drawing>
          <wp:inline distT="0" distB="0" distL="0" distR="0">
            <wp:extent cx="156210" cy="156210"/>
            <wp:effectExtent l="19050" t="0" r="0" b="0"/>
            <wp:docPr id="10" name="Рисунок 42" descr="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👓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0AB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круг общения </w:t>
      </w:r>
      <w:proofErr w:type="spellStart"/>
      <w:r w:rsidRPr="00740AB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ребёнка</w:t>
      </w:r>
      <w:proofErr w:type="spellEnd"/>
      <w:r w:rsidRPr="00740AB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;</w:t>
      </w:r>
      <w:r w:rsidRPr="00740AB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8E018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drawing>
          <wp:inline distT="0" distB="0" distL="0" distR="0">
            <wp:extent cx="156210" cy="156210"/>
            <wp:effectExtent l="19050" t="0" r="0" b="0"/>
            <wp:docPr id="11" name="Рисунок 43" descr="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👓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0AB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отношения в семье;</w:t>
      </w:r>
      <w:r w:rsidRPr="00740AB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8E018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drawing>
          <wp:inline distT="0" distB="0" distL="0" distR="0">
            <wp:extent cx="156210" cy="156210"/>
            <wp:effectExtent l="19050" t="0" r="0" b="0"/>
            <wp:docPr id="12" name="Рисунок 44" descr="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👓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740AB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хобби\увлечения</w:t>
      </w:r>
      <w:proofErr w:type="spellEnd"/>
      <w:r w:rsidRPr="00740AB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;</w:t>
      </w:r>
      <w:r w:rsidRPr="00740AB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8E018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drawing>
          <wp:inline distT="0" distB="0" distL="0" distR="0">
            <wp:extent cx="156210" cy="156210"/>
            <wp:effectExtent l="19050" t="0" r="0" b="0"/>
            <wp:docPr id="13" name="Рисунок 45" descr="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👓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0AB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проблемы;</w:t>
      </w:r>
      <w:r w:rsidRPr="00740AB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8E018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drawing>
          <wp:inline distT="0" distB="0" distL="0" distR="0">
            <wp:extent cx="156210" cy="156210"/>
            <wp:effectExtent l="19050" t="0" r="0" b="0"/>
            <wp:docPr id="14" name="Рисунок 46" descr="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👓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0AB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мечты;</w:t>
      </w:r>
      <w:r w:rsidRPr="00740AB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8E018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drawing>
          <wp:inline distT="0" distB="0" distL="0" distR="0">
            <wp:extent cx="156210" cy="156210"/>
            <wp:effectExtent l="19050" t="0" r="0" b="0"/>
            <wp:docPr id="15" name="Рисунок 47" descr="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👓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01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разочарование и др..</w:t>
      </w:r>
      <w:r w:rsidRPr="00740AB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>А что вы нарисуете на своих очках</w:t>
      </w:r>
      <w:r w:rsidRPr="008E018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drawing>
          <wp:inline distT="0" distB="0" distL="0" distR="0">
            <wp:extent cx="156210" cy="156210"/>
            <wp:effectExtent l="19050" t="0" r="0" b="0"/>
            <wp:docPr id="16" name="Рисунок 48" descr="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👓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01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?</w:t>
      </w:r>
      <w:r w:rsidR="0014654B" w:rsidRPr="008E018A">
        <w:rPr>
          <w:rFonts w:ascii="Times New Roman" w:eastAsia="Times New Roman" w:hAnsi="Times New Roman" w:cs="Times New Roman"/>
          <w:i/>
          <w:color w:val="000000"/>
          <w:szCs w:val="24"/>
        </w:rPr>
        <w:t xml:space="preserve"> </w:t>
      </w:r>
      <w:r w:rsidR="0014654B" w:rsidRPr="00740ABB">
        <w:rPr>
          <w:rFonts w:ascii="Times New Roman" w:eastAsia="Times New Roman" w:hAnsi="Times New Roman" w:cs="Times New Roman"/>
          <w:i/>
          <w:color w:val="000000"/>
          <w:szCs w:val="24"/>
        </w:rPr>
        <w:t xml:space="preserve">Каникулы глазами </w:t>
      </w:r>
      <w:r w:rsidR="0014654B" w:rsidRPr="008E018A">
        <w:rPr>
          <w:rFonts w:ascii="Times New Roman" w:eastAsia="Times New Roman" w:hAnsi="Times New Roman" w:cs="Times New Roman"/>
          <w:i/>
          <w:color w:val="000000"/>
          <w:szCs w:val="24"/>
        </w:rPr>
        <w:t>учителей</w:t>
      </w:r>
      <w:r w:rsidR="0014654B" w:rsidRPr="00740ABB">
        <w:rPr>
          <w:rFonts w:ascii="Times New Roman" w:eastAsia="Times New Roman" w:hAnsi="Times New Roman" w:cs="Times New Roman"/>
          <w:i/>
          <w:color w:val="000000"/>
          <w:szCs w:val="24"/>
        </w:rPr>
        <w:t>̆, какие они</w:t>
      </w:r>
      <w:r w:rsidR="0014654B" w:rsidRPr="008E018A">
        <w:rPr>
          <w:rFonts w:ascii="Times New Roman" w:eastAsia="Times New Roman" w:hAnsi="Times New Roman" w:cs="Times New Roman"/>
          <w:i/>
          <w:color w:val="000000"/>
          <w:szCs w:val="24"/>
        </w:rPr>
        <w:t>?</w:t>
      </w:r>
      <w:r w:rsidRPr="00740AB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4654B" w:rsidRPr="00783CA7">
        <w:rPr>
          <w:rFonts w:ascii="Arial" w:hAnsi="Arial" w:cs="Arial"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2657475" cy="3943350"/>
            <wp:effectExtent l="19050" t="0" r="9525" b="0"/>
            <wp:docPr id="2" name="Рисунок 51" descr="https://sun9-41.userapi.com/impg/lXB-fk9l5D0OinouTm7RdxfYyb5eOvkn0AK3bg/80vK6G-2Rhw.jpg?size=340x604&amp;quality=95&amp;sign=2148ea3d5d555b119b1e5b39a0e0ae52&amp;c_uniq_tag=0ERHbJsrrE3ktVcPDmL8IoukVlbNCdpI1pRSNRo37Qs&amp;type=album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sun9-41.userapi.com/impg/lXB-fk9l5D0OinouTm7RdxfYyb5eOvkn0AK3bg/80vK6G-2Rhw.jpg?size=340x604&amp;quality=95&amp;sign=2148ea3d5d555b119b1e5b39a0e0ae52&amp;c_uniq_tag=0ERHbJsrrE3ktVcPDmL8IoukVlbNCdpI1pRSNRo37Qs&amp;type=album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552" cy="3952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CA7" w:rsidRDefault="00783CA7" w:rsidP="00783CA7">
      <w:pPr>
        <w:pStyle w:val="a3"/>
        <w:rPr>
          <w:rFonts w:ascii="Times New Roman" w:hAnsi="Times New Roman" w:cs="Times New Roman"/>
          <w:i w:val="0"/>
          <w:color w:val="auto"/>
        </w:rPr>
      </w:pPr>
    </w:p>
    <w:p w:rsidR="00783CA7" w:rsidRPr="008E018A" w:rsidRDefault="00783CA7" w:rsidP="008E018A">
      <w:pPr>
        <w:pStyle w:val="a3"/>
        <w:spacing w:line="360" w:lineRule="auto"/>
        <w:rPr>
          <w:rFonts w:ascii="Times New Roman" w:hAnsi="Times New Roman" w:cs="Times New Roman"/>
          <w:color w:val="auto"/>
        </w:rPr>
      </w:pPr>
      <w:r w:rsidRPr="008E018A">
        <w:rPr>
          <w:rFonts w:ascii="Times New Roman" w:hAnsi="Times New Roman" w:cs="Times New Roman"/>
          <w:color w:val="auto"/>
        </w:rPr>
        <w:lastRenderedPageBreak/>
        <w:t>Всё это, делает уроки яркими, увлекательными, и познавательными.</w:t>
      </w:r>
    </w:p>
    <w:p w:rsidR="00783CA7" w:rsidRPr="008E018A" w:rsidRDefault="00783CA7" w:rsidP="008E018A">
      <w:pPr>
        <w:pStyle w:val="a3"/>
        <w:spacing w:line="360" w:lineRule="auto"/>
        <w:rPr>
          <w:rFonts w:ascii="Times New Roman" w:hAnsi="Times New Roman" w:cs="Times New Roman"/>
          <w:color w:val="auto"/>
        </w:rPr>
      </w:pPr>
      <w:r w:rsidRPr="008E018A">
        <w:rPr>
          <w:rFonts w:ascii="Times New Roman" w:hAnsi="Times New Roman" w:cs="Times New Roman"/>
          <w:color w:val="auto"/>
        </w:rPr>
        <w:t xml:space="preserve">А значит, помогает достичь высоких  результатов в обучении. Я работаю для детей, и принимаю их </w:t>
      </w:r>
      <w:proofErr w:type="gramStart"/>
      <w:r w:rsidRPr="008E018A">
        <w:rPr>
          <w:rFonts w:ascii="Times New Roman" w:hAnsi="Times New Roman" w:cs="Times New Roman"/>
          <w:color w:val="auto"/>
        </w:rPr>
        <w:t>такими</w:t>
      </w:r>
      <w:proofErr w:type="gramEnd"/>
      <w:r w:rsidRPr="008E018A">
        <w:rPr>
          <w:rFonts w:ascii="Times New Roman" w:hAnsi="Times New Roman" w:cs="Times New Roman"/>
          <w:color w:val="auto"/>
        </w:rPr>
        <w:t>,  какие они есть. Очень важно</w:t>
      </w:r>
      <w:proofErr w:type="gramStart"/>
      <w:r w:rsidRPr="008E018A">
        <w:rPr>
          <w:rFonts w:ascii="Times New Roman" w:hAnsi="Times New Roman" w:cs="Times New Roman"/>
          <w:color w:val="auto"/>
        </w:rPr>
        <w:t xml:space="preserve"> ,</w:t>
      </w:r>
      <w:proofErr w:type="gramEnd"/>
      <w:r w:rsidRPr="008E018A">
        <w:rPr>
          <w:rFonts w:ascii="Times New Roman" w:hAnsi="Times New Roman" w:cs="Times New Roman"/>
          <w:color w:val="auto"/>
        </w:rPr>
        <w:t>донести до ученика, что всё интересное сложное, а всё сложное- интересно. А в глазах своих учеников я вижу интерес, и желание учится.</w:t>
      </w:r>
    </w:p>
    <w:p w:rsidR="00783CA7" w:rsidRPr="008E018A" w:rsidRDefault="00783CA7" w:rsidP="008E018A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E018A">
        <w:rPr>
          <w:rFonts w:ascii="Times New Roman" w:hAnsi="Times New Roman" w:cs="Times New Roman"/>
          <w:i/>
          <w:sz w:val="24"/>
          <w:szCs w:val="24"/>
        </w:rPr>
        <w:t>Ведь эти глаза, они верят и ждут</w:t>
      </w:r>
      <w:r w:rsidRPr="008E018A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783CA7" w:rsidRPr="00783CA7" w:rsidRDefault="00783CA7" w:rsidP="00783CA7"/>
    <w:p w:rsidR="00783CA7" w:rsidRDefault="00783CA7" w:rsidP="00783CA7">
      <w:pPr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</w:p>
    <w:p w:rsidR="00300CBD" w:rsidRPr="00783CA7" w:rsidRDefault="00300CBD" w:rsidP="00783CA7">
      <w:pPr>
        <w:rPr>
          <w:rFonts w:ascii="Times New Roman" w:hAnsi="Times New Roman" w:cs="Times New Roman"/>
          <w:sz w:val="24"/>
        </w:rPr>
      </w:pPr>
    </w:p>
    <w:sectPr w:rsidR="00300CBD" w:rsidRPr="00783CA7" w:rsidSect="00473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2C11"/>
    <w:rsid w:val="0014654B"/>
    <w:rsid w:val="00300CBD"/>
    <w:rsid w:val="00372BB8"/>
    <w:rsid w:val="00783CA7"/>
    <w:rsid w:val="008E018A"/>
    <w:rsid w:val="00BD2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83C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83C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3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C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vk.com/photo135495594_45724257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2023-05-01T07:48:00Z</dcterms:created>
  <dcterms:modified xsi:type="dcterms:W3CDTF">2023-05-01T08:47:00Z</dcterms:modified>
</cp:coreProperties>
</file>