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655" w:rsidRPr="009D14EC" w:rsidRDefault="00821655" w:rsidP="00323FB2">
      <w:pPr>
        <w:jc w:val="center"/>
        <w:rPr>
          <w:rFonts w:ascii="Times New Roman" w:hAnsi="Times New Roman"/>
          <w:b/>
          <w:sz w:val="28"/>
          <w:szCs w:val="28"/>
        </w:rPr>
      </w:pPr>
      <w:r w:rsidRPr="009D14EC">
        <w:rPr>
          <w:rFonts w:ascii="Times New Roman" w:hAnsi="Times New Roman"/>
          <w:b/>
          <w:sz w:val="28"/>
          <w:szCs w:val="28"/>
        </w:rPr>
        <w:t>Мастер-класс для родителей</w:t>
      </w:r>
    </w:p>
    <w:p w:rsidR="00821655" w:rsidRPr="0042182D" w:rsidRDefault="00821655" w:rsidP="009D14EC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2182D">
        <w:rPr>
          <w:rFonts w:ascii="Times New Roman" w:hAnsi="Times New Roman"/>
          <w:b/>
          <w:sz w:val="28"/>
          <w:szCs w:val="28"/>
          <w:u w:val="single"/>
        </w:rPr>
        <w:t xml:space="preserve">«Арт-терапия – как  </w:t>
      </w:r>
      <w:r>
        <w:rPr>
          <w:rFonts w:ascii="Times New Roman" w:hAnsi="Times New Roman"/>
          <w:b/>
          <w:sz w:val="28"/>
          <w:szCs w:val="28"/>
          <w:u w:val="single"/>
        </w:rPr>
        <w:t>здоровосберегающая технология для обучения и воспитания детей с ограниченными возможностями здоровья</w:t>
      </w:r>
      <w:r w:rsidRPr="0042182D">
        <w:rPr>
          <w:rFonts w:ascii="Times New Roman" w:hAnsi="Times New Roman"/>
          <w:b/>
          <w:sz w:val="28"/>
          <w:szCs w:val="28"/>
          <w:u w:val="single"/>
        </w:rPr>
        <w:t>»</w:t>
      </w:r>
    </w:p>
    <w:p w:rsidR="00821655" w:rsidRPr="009D14EC" w:rsidRDefault="00821655" w:rsidP="009D14EC">
      <w:pPr>
        <w:rPr>
          <w:rFonts w:ascii="Times New Roman" w:hAnsi="Times New Roman"/>
          <w:b/>
          <w:sz w:val="28"/>
          <w:szCs w:val="28"/>
        </w:rPr>
      </w:pPr>
      <w:r w:rsidRPr="009D14EC">
        <w:rPr>
          <w:rFonts w:ascii="Times New Roman" w:hAnsi="Times New Roman"/>
          <w:b/>
          <w:sz w:val="28"/>
          <w:szCs w:val="28"/>
        </w:rPr>
        <w:t>Цели:</w:t>
      </w:r>
    </w:p>
    <w:p w:rsidR="00821655" w:rsidRPr="009D14EC" w:rsidRDefault="00821655" w:rsidP="00BE67B3">
      <w:pPr>
        <w:jc w:val="both"/>
        <w:rPr>
          <w:rFonts w:ascii="Times New Roman" w:hAnsi="Times New Roman"/>
          <w:sz w:val="28"/>
          <w:szCs w:val="28"/>
        </w:rPr>
      </w:pPr>
      <w:r w:rsidRPr="009D14EC">
        <w:rPr>
          <w:rFonts w:ascii="Times New Roman" w:hAnsi="Times New Roman"/>
          <w:sz w:val="28"/>
          <w:szCs w:val="28"/>
        </w:rPr>
        <w:t xml:space="preserve">1) ознакомление родителей со значением и возможностями </w:t>
      </w:r>
      <w:r>
        <w:rPr>
          <w:rFonts w:ascii="Times New Roman" w:hAnsi="Times New Roman"/>
          <w:sz w:val="28"/>
          <w:szCs w:val="28"/>
        </w:rPr>
        <w:t>арт-терапии;</w:t>
      </w:r>
    </w:p>
    <w:p w:rsidR="00821655" w:rsidRPr="009D14EC" w:rsidRDefault="00821655" w:rsidP="00BE67B3">
      <w:pPr>
        <w:jc w:val="both"/>
        <w:rPr>
          <w:rFonts w:ascii="Times New Roman" w:hAnsi="Times New Roman"/>
          <w:sz w:val="28"/>
          <w:szCs w:val="28"/>
        </w:rPr>
      </w:pPr>
      <w:r w:rsidRPr="009D14EC">
        <w:rPr>
          <w:rFonts w:ascii="Times New Roman" w:hAnsi="Times New Roman"/>
          <w:sz w:val="28"/>
          <w:szCs w:val="28"/>
        </w:rPr>
        <w:t xml:space="preserve">2) привитие </w:t>
      </w:r>
      <w:r>
        <w:rPr>
          <w:rFonts w:ascii="Times New Roman" w:hAnsi="Times New Roman"/>
          <w:sz w:val="28"/>
          <w:szCs w:val="28"/>
        </w:rPr>
        <w:t>технологии арт-терапии</w:t>
      </w:r>
      <w:r w:rsidRPr="009D14EC">
        <w:rPr>
          <w:rFonts w:ascii="Times New Roman" w:hAnsi="Times New Roman"/>
          <w:sz w:val="28"/>
          <w:szCs w:val="28"/>
        </w:rPr>
        <w:t xml:space="preserve"> в семейной педагогике; </w:t>
      </w:r>
    </w:p>
    <w:p w:rsidR="00821655" w:rsidRPr="009D14EC" w:rsidRDefault="00821655" w:rsidP="00BE67B3">
      <w:pPr>
        <w:jc w:val="both"/>
        <w:rPr>
          <w:rFonts w:ascii="Times New Roman" w:hAnsi="Times New Roman"/>
          <w:sz w:val="28"/>
          <w:szCs w:val="28"/>
        </w:rPr>
      </w:pPr>
      <w:r w:rsidRPr="009D14EC">
        <w:rPr>
          <w:rFonts w:ascii="Times New Roman" w:hAnsi="Times New Roman"/>
          <w:sz w:val="28"/>
          <w:szCs w:val="28"/>
        </w:rPr>
        <w:t xml:space="preserve">3) развитие практических навыков </w:t>
      </w:r>
      <w:r>
        <w:rPr>
          <w:rFonts w:ascii="Times New Roman" w:hAnsi="Times New Roman"/>
          <w:sz w:val="28"/>
          <w:szCs w:val="28"/>
        </w:rPr>
        <w:t>арт-терапии</w:t>
      </w:r>
      <w:r w:rsidRPr="009D14EC">
        <w:rPr>
          <w:rFonts w:ascii="Times New Roman" w:hAnsi="Times New Roman"/>
          <w:sz w:val="28"/>
          <w:szCs w:val="28"/>
        </w:rPr>
        <w:t>.</w:t>
      </w:r>
    </w:p>
    <w:p w:rsidR="00821655" w:rsidRPr="00323FB2" w:rsidRDefault="00821655" w:rsidP="00BE67B3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323FB2">
        <w:rPr>
          <w:rFonts w:ascii="Times New Roman" w:hAnsi="Times New Roman"/>
          <w:b/>
          <w:sz w:val="28"/>
          <w:szCs w:val="28"/>
          <w:u w:val="single"/>
        </w:rPr>
        <w:t>Материалы и оборудование:</w:t>
      </w:r>
    </w:p>
    <w:p w:rsidR="00821655" w:rsidRPr="0042182D" w:rsidRDefault="00821655" w:rsidP="0042182D">
      <w:pPr>
        <w:pStyle w:val="a6"/>
        <w:jc w:val="both"/>
        <w:rPr>
          <w:sz w:val="28"/>
          <w:szCs w:val="28"/>
        </w:rPr>
      </w:pPr>
      <w:r w:rsidRPr="0042182D">
        <w:rPr>
          <w:sz w:val="28"/>
          <w:szCs w:val="28"/>
        </w:rPr>
        <w:t>Три стола,  вода в стаканчиках, детский шампунь или жидкое мыло, гуашь, стеки,  плотная бумага, трубочки для коктейля, ложечка; буклеты для родителей</w:t>
      </w:r>
      <w:r>
        <w:rPr>
          <w:sz w:val="28"/>
          <w:szCs w:val="28"/>
        </w:rPr>
        <w:t>, ноутбук, презентация, проектор.</w:t>
      </w:r>
    </w:p>
    <w:p w:rsidR="00821655" w:rsidRPr="009D14EC" w:rsidRDefault="00821655" w:rsidP="00BE67B3">
      <w:pPr>
        <w:jc w:val="both"/>
        <w:rPr>
          <w:rFonts w:ascii="Times New Roman" w:hAnsi="Times New Roman"/>
          <w:b/>
          <w:sz w:val="28"/>
          <w:szCs w:val="28"/>
        </w:rPr>
      </w:pPr>
      <w:r w:rsidRPr="009D14EC">
        <w:rPr>
          <w:rFonts w:ascii="Times New Roman" w:hAnsi="Times New Roman"/>
          <w:b/>
          <w:sz w:val="28"/>
          <w:szCs w:val="28"/>
        </w:rPr>
        <w:t>Ход мастер-класса.</w:t>
      </w:r>
    </w:p>
    <w:p w:rsidR="00821655" w:rsidRPr="00042BFE" w:rsidRDefault="00821655" w:rsidP="0042182D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Добрый день, уважаемые коллеги! </w:t>
      </w:r>
      <w:r w:rsidRPr="00323FB2">
        <w:rPr>
          <w:sz w:val="28"/>
          <w:szCs w:val="28"/>
        </w:rPr>
        <w:t>Мой мастер класс</w:t>
      </w:r>
      <w:r>
        <w:rPr>
          <w:sz w:val="28"/>
          <w:szCs w:val="28"/>
        </w:rPr>
        <w:t xml:space="preserve"> направлен на </w:t>
      </w:r>
      <w:r w:rsidRPr="009D14EC">
        <w:rPr>
          <w:sz w:val="28"/>
          <w:szCs w:val="28"/>
        </w:rPr>
        <w:t xml:space="preserve">привлечение родителей к сотрудничеству, </w:t>
      </w:r>
      <w:r>
        <w:rPr>
          <w:sz w:val="28"/>
          <w:szCs w:val="28"/>
        </w:rPr>
        <w:t xml:space="preserve">а также </w:t>
      </w:r>
      <w:r w:rsidRPr="009D14EC">
        <w:rPr>
          <w:sz w:val="28"/>
          <w:szCs w:val="28"/>
        </w:rPr>
        <w:t>является нестандартной формой организации работы с родителями</w:t>
      </w:r>
      <w:r>
        <w:rPr>
          <w:sz w:val="28"/>
          <w:szCs w:val="28"/>
        </w:rPr>
        <w:t xml:space="preserve">. </w:t>
      </w:r>
      <w:r w:rsidRPr="008D55EC">
        <w:rPr>
          <w:sz w:val="28"/>
          <w:szCs w:val="28"/>
        </w:rPr>
        <w:t xml:space="preserve">Я </w:t>
      </w:r>
      <w:r>
        <w:rPr>
          <w:sz w:val="28"/>
          <w:szCs w:val="28"/>
        </w:rPr>
        <w:t>считаю</w:t>
      </w:r>
      <w:r w:rsidRPr="008D55EC">
        <w:rPr>
          <w:sz w:val="28"/>
          <w:szCs w:val="28"/>
        </w:rPr>
        <w:t xml:space="preserve">, что основным критерием здоровья ребенка является гармония его с самим собой и окружающей средой, а также способность понимать чужие чувства и свои. </w:t>
      </w:r>
      <w:r w:rsidRPr="001468F1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Сегодня, я хочу поделиться с вами прекрасным безболезненным способом  выразить свои эмоции и чувства. </w:t>
      </w:r>
      <w:r>
        <w:rPr>
          <w:color w:val="000000"/>
          <w:sz w:val="28"/>
          <w:szCs w:val="28"/>
        </w:rPr>
        <w:t>(</w:t>
      </w:r>
      <w:r w:rsidRPr="0042182D">
        <w:rPr>
          <w:i/>
          <w:color w:val="000000"/>
          <w:sz w:val="28"/>
          <w:szCs w:val="28"/>
        </w:rPr>
        <w:t>Слайд № 1)</w:t>
      </w:r>
    </w:p>
    <w:p w:rsidR="00821655" w:rsidRDefault="00821655" w:rsidP="0042182D">
      <w:pPr>
        <w:pStyle w:val="a6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1468F1">
        <w:rPr>
          <w:color w:val="000000"/>
          <w:sz w:val="28"/>
          <w:szCs w:val="28"/>
        </w:rPr>
        <w:t>Арт-терапия (лат. ars — искусство, греч. therapeia — лечение) представляет собой методику лечения и развития при помощи художественного творчества.</w:t>
      </w:r>
      <w:r>
        <w:rPr>
          <w:color w:val="000000"/>
          <w:sz w:val="28"/>
          <w:szCs w:val="28"/>
        </w:rPr>
        <w:t xml:space="preserve"> </w:t>
      </w:r>
      <w:r w:rsidRPr="008D55EC">
        <w:rPr>
          <w:color w:val="111111"/>
          <w:sz w:val="28"/>
          <w:szCs w:val="28"/>
        </w:rPr>
        <w:t>Основная цель арт-терапии состоит в гармонизации развития личности через развитие способности самовыражения и самопознания.</w:t>
      </w:r>
    </w:p>
    <w:p w:rsidR="00821655" w:rsidRPr="0042182D" w:rsidRDefault="00821655" w:rsidP="0042182D">
      <w:pPr>
        <w:pStyle w:val="a6"/>
        <w:spacing w:before="0" w:beforeAutospacing="0" w:after="0" w:afterAutospacing="0"/>
        <w:jc w:val="both"/>
        <w:rPr>
          <w:i/>
          <w:color w:val="111111"/>
          <w:sz w:val="28"/>
          <w:szCs w:val="28"/>
        </w:rPr>
      </w:pPr>
      <w:r w:rsidRPr="008D55EC">
        <w:rPr>
          <w:rStyle w:val="a7"/>
          <w:sz w:val="28"/>
          <w:szCs w:val="28"/>
        </w:rPr>
        <w:t>Арт-терапия</w:t>
      </w:r>
      <w:r w:rsidRPr="008D55EC">
        <w:rPr>
          <w:sz w:val="28"/>
          <w:szCs w:val="28"/>
        </w:rPr>
        <w:t xml:space="preserve"> - это наиболее мягкий метод работы, контакта с трудными проблемами. Ребенок может не говорить, или не может признать свои проблемы своими, но при этом лепить, двигаться и выражать себя через движения телом. </w:t>
      </w:r>
      <w:r w:rsidRPr="008D55EC">
        <w:rPr>
          <w:rStyle w:val="a7"/>
          <w:sz w:val="28"/>
          <w:szCs w:val="28"/>
        </w:rPr>
        <w:t>Арт-терапия</w:t>
      </w:r>
      <w:r w:rsidRPr="008D55EC">
        <w:rPr>
          <w:sz w:val="28"/>
          <w:szCs w:val="28"/>
        </w:rPr>
        <w:t xml:space="preserve"> предлагает ребенку выразить свои </w:t>
      </w:r>
      <w:r>
        <w:rPr>
          <w:sz w:val="28"/>
          <w:szCs w:val="28"/>
        </w:rPr>
        <w:t xml:space="preserve">эмоции, чувства с помощью </w:t>
      </w:r>
      <w:r w:rsidRPr="008D55EC">
        <w:rPr>
          <w:sz w:val="28"/>
          <w:szCs w:val="28"/>
        </w:rPr>
        <w:t>рисования, конструирования из природных материалов. Переживая образы, человек обретает свою цельность, неповторимость и индивидуальность</w:t>
      </w:r>
      <w:r w:rsidRPr="0042182D">
        <w:rPr>
          <w:i/>
          <w:sz w:val="28"/>
          <w:szCs w:val="28"/>
        </w:rPr>
        <w:t>.(Слайд №2)</w:t>
      </w:r>
    </w:p>
    <w:p w:rsidR="00821655" w:rsidRPr="008D55EC" w:rsidRDefault="00821655" w:rsidP="0042182D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8D55EC">
        <w:rPr>
          <w:sz w:val="28"/>
          <w:szCs w:val="28"/>
        </w:rPr>
        <w:t>Также занятия арт-терапией могут снимать психическое напряжение. В занятии искусством очень важно, чтобы ребенок чувствовал свой успех в этом деле. Если он видит, что имеет успех в выражении и отображении своих эмоций, создании уникальных поделок, рисунков, к нему приходит успех в общении, а взаимодействие с миром становится более конструктивным. Успех в творчестве в его психике бессознательно переносится и на обычную жизнь.</w:t>
      </w:r>
    </w:p>
    <w:p w:rsidR="00821655" w:rsidRPr="00610AB6" w:rsidRDefault="00821655" w:rsidP="0042182D">
      <w:pPr>
        <w:pStyle w:val="a6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8D55EC">
        <w:rPr>
          <w:sz w:val="28"/>
          <w:szCs w:val="28"/>
        </w:rPr>
        <w:lastRenderedPageBreak/>
        <w:t>Арт-терапия ненавязчиво исцеляет психику, знакомит с окружающим миром, позволяет увидеть мир вокруг себя прекрасным и гостеприимным.</w:t>
      </w:r>
    </w:p>
    <w:p w:rsidR="00821655" w:rsidRPr="0042182D" w:rsidRDefault="00821655" w:rsidP="0042182D">
      <w:pPr>
        <w:pStyle w:val="a6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8D55EC">
        <w:rPr>
          <w:rStyle w:val="a7"/>
          <w:sz w:val="28"/>
          <w:szCs w:val="28"/>
        </w:rPr>
        <w:t>Показания для</w:t>
      </w:r>
      <w:r>
        <w:rPr>
          <w:rStyle w:val="a7"/>
          <w:sz w:val="28"/>
          <w:szCs w:val="28"/>
        </w:rPr>
        <w:t xml:space="preserve"> проведения детской арт-терапии в можите увидеть на слайде  </w:t>
      </w:r>
      <w:r w:rsidRPr="0042182D">
        <w:rPr>
          <w:rStyle w:val="a7"/>
          <w:b w:val="0"/>
          <w:i/>
          <w:sz w:val="28"/>
          <w:szCs w:val="28"/>
        </w:rPr>
        <w:t>(Слайд №3)</w:t>
      </w:r>
    </w:p>
    <w:p w:rsidR="00821655" w:rsidRPr="008D55EC" w:rsidRDefault="00821655" w:rsidP="0042182D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8D55EC">
        <w:rPr>
          <w:sz w:val="28"/>
          <w:szCs w:val="28"/>
        </w:rPr>
        <w:t>• упрямство;</w:t>
      </w:r>
    </w:p>
    <w:p w:rsidR="00821655" w:rsidRPr="008D55EC" w:rsidRDefault="00821655" w:rsidP="0042182D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8D55EC">
        <w:rPr>
          <w:sz w:val="28"/>
          <w:szCs w:val="28"/>
        </w:rPr>
        <w:t>• агрессия;</w:t>
      </w:r>
    </w:p>
    <w:p w:rsidR="00821655" w:rsidRPr="008D55EC" w:rsidRDefault="00821655" w:rsidP="0042182D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8D55EC">
        <w:rPr>
          <w:sz w:val="28"/>
          <w:szCs w:val="28"/>
        </w:rPr>
        <w:t>• страхи; тики, заикание, навязчивости и др.;</w:t>
      </w:r>
    </w:p>
    <w:p w:rsidR="00821655" w:rsidRPr="008D55EC" w:rsidRDefault="00821655" w:rsidP="0042182D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8D55EC">
        <w:rPr>
          <w:sz w:val="28"/>
          <w:szCs w:val="28"/>
        </w:rPr>
        <w:t>• частая смена настроения;</w:t>
      </w:r>
    </w:p>
    <w:p w:rsidR="00821655" w:rsidRPr="008D55EC" w:rsidRDefault="00821655" w:rsidP="0042182D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8D55EC">
        <w:rPr>
          <w:sz w:val="28"/>
          <w:szCs w:val="28"/>
        </w:rPr>
        <w:t>• задержки речевого и психического развития;</w:t>
      </w:r>
    </w:p>
    <w:p w:rsidR="00821655" w:rsidRPr="008D55EC" w:rsidRDefault="00821655" w:rsidP="0042182D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8D55EC">
        <w:rPr>
          <w:sz w:val="28"/>
          <w:szCs w:val="28"/>
        </w:rPr>
        <w:t>• кризисные ситуации;</w:t>
      </w:r>
    </w:p>
    <w:p w:rsidR="00821655" w:rsidRPr="008D55EC" w:rsidRDefault="00821655" w:rsidP="0042182D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8D55EC">
        <w:rPr>
          <w:sz w:val="28"/>
          <w:szCs w:val="28"/>
        </w:rPr>
        <w:t>• трудности в общении со сверстниками и/или взрослыми;</w:t>
      </w:r>
    </w:p>
    <w:p w:rsidR="00821655" w:rsidRPr="008D55EC" w:rsidRDefault="00821655" w:rsidP="0042182D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8D55EC">
        <w:rPr>
          <w:sz w:val="28"/>
          <w:szCs w:val="28"/>
        </w:rPr>
        <w:t>• возбудимости или апатичности;</w:t>
      </w:r>
    </w:p>
    <w:p w:rsidR="00821655" w:rsidRPr="008D55EC" w:rsidRDefault="00821655" w:rsidP="0042182D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8D55EC">
        <w:rPr>
          <w:sz w:val="28"/>
          <w:szCs w:val="28"/>
        </w:rPr>
        <w:t>• подготовки к детскому саду / школе и периоде адаптации;</w:t>
      </w:r>
    </w:p>
    <w:p w:rsidR="00821655" w:rsidRPr="008D55EC" w:rsidRDefault="00821655" w:rsidP="0042182D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8D55EC">
        <w:rPr>
          <w:sz w:val="28"/>
          <w:szCs w:val="28"/>
        </w:rPr>
        <w:t>• потери родительского контроля над ребенком, непослушании.</w:t>
      </w:r>
    </w:p>
    <w:p w:rsidR="00821655" w:rsidRPr="008D55EC" w:rsidRDefault="00821655" w:rsidP="0042182D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8D55EC">
        <w:rPr>
          <w:sz w:val="28"/>
          <w:szCs w:val="28"/>
        </w:rPr>
        <w:t>• застенчивости и неуверенности в себе;</w:t>
      </w:r>
    </w:p>
    <w:p w:rsidR="00821655" w:rsidRPr="008D55EC" w:rsidRDefault="00821655" w:rsidP="0042182D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8D55EC">
        <w:rPr>
          <w:sz w:val="28"/>
          <w:szCs w:val="28"/>
        </w:rPr>
        <w:t>• агрессивность;</w:t>
      </w:r>
    </w:p>
    <w:p w:rsidR="00821655" w:rsidRPr="008D55EC" w:rsidRDefault="00821655" w:rsidP="0042182D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8D55EC">
        <w:rPr>
          <w:sz w:val="28"/>
          <w:szCs w:val="28"/>
        </w:rPr>
        <w:t>• гиперактивность;</w:t>
      </w:r>
    </w:p>
    <w:p w:rsidR="00821655" w:rsidRDefault="00821655" w:rsidP="0042182D">
      <w:pPr>
        <w:pStyle w:val="a6"/>
        <w:rPr>
          <w:b/>
          <w:bCs/>
          <w:color w:val="00B050"/>
        </w:rPr>
      </w:pPr>
      <w:r w:rsidRPr="008D55EC">
        <w:rPr>
          <w:rStyle w:val="c0"/>
          <w:sz w:val="28"/>
          <w:szCs w:val="28"/>
        </w:rPr>
        <w:t>Современная арт-терапия</w:t>
      </w:r>
      <w:r w:rsidRPr="008D55EC">
        <w:rPr>
          <w:rStyle w:val="c1"/>
          <w:sz w:val="28"/>
          <w:szCs w:val="28"/>
        </w:rPr>
        <w:t> включает множество направлений. В своей работе с детьми, я применяю такие арт-терапевтические методы как:</w:t>
      </w:r>
      <w:r>
        <w:rPr>
          <w:rStyle w:val="c1"/>
          <w:sz w:val="28"/>
          <w:szCs w:val="28"/>
        </w:rPr>
        <w:t xml:space="preserve"> (Слайды № 4,5,6,7)</w:t>
      </w:r>
    </w:p>
    <w:p w:rsidR="00821655" w:rsidRPr="00972E6E" w:rsidRDefault="00821655" w:rsidP="00972E6E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2E6E">
        <w:rPr>
          <w:rFonts w:ascii="Times New Roman" w:hAnsi="Times New Roman"/>
          <w:bCs/>
          <w:sz w:val="28"/>
          <w:szCs w:val="28"/>
        </w:rPr>
        <w:t xml:space="preserve">Музыкотерапию в своей работе </w:t>
      </w:r>
      <w:r w:rsidRPr="00972E6E">
        <w:rPr>
          <w:rFonts w:ascii="Times New Roman" w:hAnsi="Times New Roman"/>
          <w:sz w:val="28"/>
          <w:szCs w:val="28"/>
        </w:rPr>
        <w:t xml:space="preserve">применяю при коррекции нарушения общения. Через упражнения «Дирижёр» с помощью музыки мы снимали напряжённость. </w:t>
      </w:r>
      <w:r>
        <w:rPr>
          <w:rFonts w:ascii="Times New Roman" w:hAnsi="Times New Roman"/>
          <w:sz w:val="28"/>
          <w:szCs w:val="28"/>
          <w:lang w:eastAsia="ru-RU"/>
        </w:rPr>
        <w:t>Выражали</w:t>
      </w:r>
      <w:r w:rsidRPr="00972E6E">
        <w:rPr>
          <w:rFonts w:ascii="Times New Roman" w:hAnsi="Times New Roman"/>
          <w:sz w:val="28"/>
          <w:szCs w:val="28"/>
          <w:lang w:eastAsia="ru-RU"/>
        </w:rPr>
        <w:t xml:space="preserve"> чувств</w:t>
      </w:r>
      <w:r>
        <w:rPr>
          <w:rFonts w:ascii="Times New Roman" w:hAnsi="Times New Roman"/>
          <w:sz w:val="28"/>
          <w:szCs w:val="28"/>
          <w:lang w:eastAsia="ru-RU"/>
        </w:rPr>
        <w:t>а и эмоции</w:t>
      </w:r>
      <w:r w:rsidRPr="00972E6E">
        <w:rPr>
          <w:rFonts w:ascii="Times New Roman" w:hAnsi="Times New Roman"/>
          <w:sz w:val="28"/>
          <w:szCs w:val="28"/>
          <w:lang w:eastAsia="ru-RU"/>
        </w:rPr>
        <w:t xml:space="preserve"> в с</w:t>
      </w:r>
      <w:r>
        <w:rPr>
          <w:rFonts w:ascii="Times New Roman" w:hAnsi="Times New Roman"/>
          <w:sz w:val="28"/>
          <w:szCs w:val="28"/>
          <w:lang w:eastAsia="ru-RU"/>
        </w:rPr>
        <w:t>вободном движении и импровизировали</w:t>
      </w:r>
      <w:r w:rsidRPr="00972E6E">
        <w:rPr>
          <w:rFonts w:ascii="Times New Roman" w:hAnsi="Times New Roman"/>
          <w:sz w:val="28"/>
          <w:szCs w:val="28"/>
          <w:lang w:eastAsia="ru-RU"/>
        </w:rPr>
        <w:t xml:space="preserve"> под музыку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D55EC">
        <w:rPr>
          <w:rFonts w:ascii="Times New Roman" w:hAnsi="Times New Roman"/>
          <w:sz w:val="28"/>
          <w:szCs w:val="28"/>
          <w:lang w:eastAsia="ru-RU"/>
        </w:rPr>
        <w:t>для выражения чувств и эмоций в свободном движении и импровизации под музыку</w:t>
      </w:r>
      <w:r>
        <w:rPr>
          <w:rFonts w:ascii="Times New Roman" w:hAnsi="Times New Roman"/>
          <w:sz w:val="28"/>
          <w:szCs w:val="28"/>
          <w:lang w:eastAsia="ru-RU"/>
        </w:rPr>
        <w:t xml:space="preserve"> через танцетерапию </w:t>
      </w:r>
      <w:r w:rsidRPr="00972E6E">
        <w:rPr>
          <w:rStyle w:val="a7"/>
          <w:rFonts w:ascii="Times New Roman" w:hAnsi="Times New Roman"/>
          <w:sz w:val="28"/>
          <w:szCs w:val="28"/>
        </w:rPr>
        <w:t>«Веду за собой»</w:t>
      </w:r>
    </w:p>
    <w:p w:rsidR="00821655" w:rsidRDefault="00821655" w:rsidP="00972E6E">
      <w:pPr>
        <w:pStyle w:val="a6"/>
        <w:numPr>
          <w:ilvl w:val="0"/>
          <w:numId w:val="21"/>
        </w:numPr>
        <w:rPr>
          <w:sz w:val="28"/>
          <w:szCs w:val="28"/>
        </w:rPr>
      </w:pPr>
      <w:r w:rsidRPr="00042BFE">
        <w:rPr>
          <w:b/>
          <w:bCs/>
          <w:sz w:val="28"/>
          <w:szCs w:val="28"/>
        </w:rPr>
        <w:t>Сказкотерапия.</w:t>
      </w:r>
      <w:r>
        <w:rPr>
          <w:bCs/>
          <w:sz w:val="28"/>
          <w:szCs w:val="28"/>
        </w:rPr>
        <w:t xml:space="preserve"> </w:t>
      </w:r>
      <w:r w:rsidRPr="00DD3EB4">
        <w:rPr>
          <w:sz w:val="28"/>
          <w:szCs w:val="28"/>
        </w:rPr>
        <w:t>С помощью сказкотерапии разрешают внутренние конфликты и снимают эм</w:t>
      </w:r>
      <w:r>
        <w:rPr>
          <w:sz w:val="28"/>
          <w:szCs w:val="28"/>
        </w:rPr>
        <w:t>оциональное напряжение, изменяются жизненные позиции</w:t>
      </w:r>
      <w:r w:rsidRPr="00DD3EB4">
        <w:rPr>
          <w:sz w:val="28"/>
          <w:szCs w:val="28"/>
        </w:rPr>
        <w:t xml:space="preserve"> и поведение. </w:t>
      </w:r>
      <w:r>
        <w:rPr>
          <w:sz w:val="28"/>
          <w:szCs w:val="28"/>
        </w:rPr>
        <w:t xml:space="preserve">Выполняя с родителями упражнение </w:t>
      </w:r>
      <w:r w:rsidRPr="00E9057E">
        <w:rPr>
          <w:rStyle w:val="a7"/>
          <w:sz w:val="28"/>
          <w:szCs w:val="28"/>
        </w:rPr>
        <w:t>Упражнение «рисунок на спине</w:t>
      </w:r>
      <w:r w:rsidRPr="00130D36">
        <w:rPr>
          <w:rStyle w:val="a7"/>
          <w:sz w:val="28"/>
          <w:szCs w:val="28"/>
        </w:rPr>
        <w:t>»</w:t>
      </w:r>
      <w:r>
        <w:rPr>
          <w:sz w:val="28"/>
          <w:szCs w:val="28"/>
        </w:rPr>
        <w:t xml:space="preserve">. </w:t>
      </w:r>
      <w:r w:rsidRPr="00042BFE">
        <w:rPr>
          <w:rStyle w:val="a7"/>
          <w:b w:val="0"/>
          <w:sz w:val="28"/>
          <w:szCs w:val="28"/>
        </w:rPr>
        <w:t>Мы</w:t>
      </w:r>
      <w:r>
        <w:rPr>
          <w:rStyle w:val="a7"/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развивали </w:t>
      </w:r>
      <w:r w:rsidRPr="00E9057E">
        <w:rPr>
          <w:sz w:val="28"/>
          <w:szCs w:val="28"/>
        </w:rPr>
        <w:t>умение действовать вместе сообща, не вербальными средствами общения, развивая при этом тактиль</w:t>
      </w:r>
      <w:r>
        <w:rPr>
          <w:sz w:val="28"/>
          <w:szCs w:val="28"/>
        </w:rPr>
        <w:t>ные ощущения, чувствительность.</w:t>
      </w:r>
    </w:p>
    <w:p w:rsidR="00821655" w:rsidRPr="00DD3EB4" w:rsidRDefault="00821655" w:rsidP="00972E6E">
      <w:pPr>
        <w:pStyle w:val="a6"/>
        <w:numPr>
          <w:ilvl w:val="0"/>
          <w:numId w:val="19"/>
        </w:numPr>
        <w:rPr>
          <w:sz w:val="28"/>
          <w:szCs w:val="28"/>
        </w:rPr>
      </w:pPr>
      <w:r w:rsidRPr="00DD3EB4">
        <w:rPr>
          <w:bCs/>
          <w:sz w:val="28"/>
          <w:szCs w:val="28"/>
        </w:rPr>
        <w:t>Песочная терапия</w:t>
      </w:r>
      <w:r w:rsidRPr="00DD3EB4">
        <w:rPr>
          <w:sz w:val="28"/>
          <w:szCs w:val="28"/>
        </w:rPr>
        <w:t xml:space="preserve"> — для того, чтобы ребенок получил опыт создания маленького мира, который является символическим выражением его способности и права строить свою жизнь, свой мир собственными руками. </w:t>
      </w:r>
    </w:p>
    <w:p w:rsidR="00821655" w:rsidRPr="00AE5FE5" w:rsidRDefault="00821655" w:rsidP="00AE5FE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E5FE5">
        <w:rPr>
          <w:rFonts w:ascii="Times New Roman" w:hAnsi="Times New Roman"/>
          <w:bCs/>
          <w:sz w:val="28"/>
          <w:szCs w:val="28"/>
        </w:rPr>
        <w:t>Изотерапия</w:t>
      </w:r>
      <w:r w:rsidRPr="00AE5FE5">
        <w:rPr>
          <w:rFonts w:ascii="Times New Roman" w:hAnsi="Times New Roman"/>
          <w:sz w:val="28"/>
          <w:szCs w:val="28"/>
        </w:rPr>
        <w:t xml:space="preserve"> — для самовыражения, проявления чувств. Изотерапия позволяет максимально реализовать творческие способности. Благодаря рисованию, ребенок легче воспринимает болезненные для него события. </w:t>
      </w:r>
      <w:r>
        <w:rPr>
          <w:rFonts w:ascii="Times New Roman" w:hAnsi="Times New Roman"/>
          <w:sz w:val="28"/>
          <w:szCs w:val="28"/>
        </w:rPr>
        <w:t xml:space="preserve">Выполняя </w:t>
      </w:r>
      <w:r w:rsidRPr="00AE5FE5">
        <w:rPr>
          <w:rFonts w:ascii="Times New Roman" w:hAnsi="Times New Roman"/>
          <w:bCs/>
          <w:sz w:val="28"/>
          <w:szCs w:val="28"/>
          <w:lang w:eastAsia="ru-RU"/>
        </w:rPr>
        <w:t>упражнение «Рисунок на пене»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не только дети, но и взрослые получили заряд положительных эмоций. </w:t>
      </w:r>
      <w:r>
        <w:rPr>
          <w:rFonts w:ascii="Times New Roman" w:hAnsi="Times New Roman"/>
          <w:sz w:val="28"/>
          <w:szCs w:val="28"/>
          <w:lang w:eastAsia="ru-RU"/>
        </w:rPr>
        <w:t>Развивали фантазию, воображение</w:t>
      </w:r>
      <w:r w:rsidRPr="00655B0E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снимали</w:t>
      </w:r>
      <w:r w:rsidRPr="00655B0E">
        <w:rPr>
          <w:rFonts w:ascii="Times New Roman" w:hAnsi="Times New Roman"/>
          <w:sz w:val="28"/>
          <w:szCs w:val="28"/>
          <w:lang w:eastAsia="ru-RU"/>
        </w:rPr>
        <w:t xml:space="preserve"> напряжение. Рекоменду</w:t>
      </w:r>
      <w:r>
        <w:rPr>
          <w:rFonts w:ascii="Times New Roman" w:hAnsi="Times New Roman"/>
          <w:sz w:val="28"/>
          <w:szCs w:val="28"/>
          <w:lang w:eastAsia="ru-RU"/>
        </w:rPr>
        <w:t xml:space="preserve">ю </w:t>
      </w:r>
      <w:r w:rsidRPr="00655B0E">
        <w:rPr>
          <w:rFonts w:ascii="Times New Roman" w:hAnsi="Times New Roman"/>
          <w:sz w:val="28"/>
          <w:szCs w:val="28"/>
          <w:lang w:eastAsia="ru-RU"/>
        </w:rPr>
        <w:t xml:space="preserve">для профилактики и коррекции тревожности и страхов. </w:t>
      </w:r>
    </w:p>
    <w:p w:rsidR="00821655" w:rsidRPr="004E319C" w:rsidRDefault="00821655" w:rsidP="0042182D">
      <w:pPr>
        <w:pStyle w:val="a6"/>
        <w:jc w:val="both"/>
        <w:rPr>
          <w:sz w:val="28"/>
          <w:szCs w:val="28"/>
        </w:rPr>
      </w:pPr>
      <w:r w:rsidRPr="004E319C">
        <w:rPr>
          <w:b/>
          <w:bCs/>
          <w:sz w:val="28"/>
          <w:szCs w:val="28"/>
        </w:rPr>
        <w:t>Следующее упражнение называется «Волшебный рисунок».</w:t>
      </w:r>
    </w:p>
    <w:p w:rsidR="00821655" w:rsidRPr="004E319C" w:rsidRDefault="00821655" w:rsidP="0042182D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 самый полюбившийся </w:t>
      </w:r>
      <w:r w:rsidRPr="004E319C">
        <w:rPr>
          <w:sz w:val="28"/>
          <w:szCs w:val="28"/>
        </w:rPr>
        <w:t xml:space="preserve"> необычный, и даже стра</w:t>
      </w:r>
      <w:r>
        <w:rPr>
          <w:sz w:val="28"/>
          <w:szCs w:val="28"/>
        </w:rPr>
        <w:t xml:space="preserve">нный способ как можно рисовать – это рисование пузырями. </w:t>
      </w:r>
      <w:r w:rsidRPr="004E319C">
        <w:rPr>
          <w:sz w:val="28"/>
          <w:szCs w:val="28"/>
        </w:rPr>
        <w:t xml:space="preserve">Здесь важен не результат, а сам процесс, дети в восторге от этого: дуть пузыри и из этого получаются цветные картинки. Это очень интересная техника, она порадует и взрослых, и детей. Что необходимо для работы: вода в баночке, детский шампунь или жидкое мыло, гуашь, акварель, плотная бумага, трубочки для коктейля, ложечка. </w:t>
      </w:r>
    </w:p>
    <w:p w:rsidR="00821655" w:rsidRPr="004E319C" w:rsidRDefault="00821655" w:rsidP="0042182D">
      <w:pPr>
        <w:pStyle w:val="a6"/>
        <w:jc w:val="both"/>
        <w:rPr>
          <w:sz w:val="28"/>
          <w:szCs w:val="28"/>
        </w:rPr>
      </w:pPr>
      <w:r w:rsidRPr="004E319C">
        <w:rPr>
          <w:sz w:val="28"/>
          <w:szCs w:val="28"/>
        </w:rPr>
        <w:t xml:space="preserve">Процесс приготовления очень прост и дети его могут выполнить, самостоятельно экспериментируя с водой, мыльным раствором и красками. Чем больше краски, тем ярче цвет пузырей. Предлагаю педагогам приготовить раствор и добавить краску разного цвета по своему желанию, можно приготовить несколько цветов. Вот когда наш раствор готов, теперь можно создавать красивые воздушные шары. </w:t>
      </w:r>
    </w:p>
    <w:p w:rsidR="00821655" w:rsidRPr="004E319C" w:rsidRDefault="00821655" w:rsidP="0042182D">
      <w:pPr>
        <w:pStyle w:val="a6"/>
        <w:jc w:val="both"/>
        <w:rPr>
          <w:sz w:val="28"/>
          <w:szCs w:val="28"/>
        </w:rPr>
      </w:pPr>
      <w:r w:rsidRPr="004E319C">
        <w:rPr>
          <w:sz w:val="28"/>
          <w:szCs w:val="28"/>
        </w:rPr>
        <w:t xml:space="preserve">Предлагаю вам два способа: </w:t>
      </w:r>
    </w:p>
    <w:p w:rsidR="00821655" w:rsidRPr="004E319C" w:rsidRDefault="00821655" w:rsidP="0042182D">
      <w:pPr>
        <w:pStyle w:val="a6"/>
        <w:jc w:val="both"/>
        <w:rPr>
          <w:sz w:val="28"/>
          <w:szCs w:val="28"/>
        </w:rPr>
      </w:pPr>
      <w:r w:rsidRPr="004E319C">
        <w:rPr>
          <w:sz w:val="28"/>
          <w:szCs w:val="28"/>
        </w:rPr>
        <w:t xml:space="preserve">1.Способ Берем соломинку для коктейля и начинаем пенить раствор(дуем в трубочку, чтобы пузыри поднялись в стакане, и образовалась пенная шапка) Когда пена поднялась, берем плотную бумагу и прислоняем ее к мыльной пене (показ) </w:t>
      </w:r>
    </w:p>
    <w:p w:rsidR="00821655" w:rsidRPr="004E319C" w:rsidRDefault="00821655" w:rsidP="0042182D">
      <w:pPr>
        <w:pStyle w:val="a6"/>
        <w:jc w:val="both"/>
        <w:rPr>
          <w:sz w:val="28"/>
          <w:szCs w:val="28"/>
        </w:rPr>
      </w:pPr>
      <w:r w:rsidRPr="004E319C">
        <w:rPr>
          <w:sz w:val="28"/>
          <w:szCs w:val="28"/>
        </w:rPr>
        <w:t xml:space="preserve">2.Способ Можно снимать поднявшие пузыри ложкой и выкладывать на листе. таким образом, можно одним листом пройтись по всем цветам (вы можете комбинировать понравившиеся цвета) </w:t>
      </w:r>
    </w:p>
    <w:p w:rsidR="00821655" w:rsidRPr="004E319C" w:rsidRDefault="00821655" w:rsidP="0042182D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Можно</w:t>
      </w:r>
      <w:r w:rsidRPr="004E319C">
        <w:rPr>
          <w:sz w:val="28"/>
          <w:szCs w:val="28"/>
        </w:rPr>
        <w:t xml:space="preserve"> разделиться на 2 команды и попробовать оба способа. А теперь начинаем всматриваться в узоры мыльных пузырей и фантазировать, дорисовывать. А теперь давайте посмотрим и полюбуемся вашим творчеством. Можно назвать это «Пузырное творчество»</w:t>
      </w:r>
    </w:p>
    <w:p w:rsidR="00821655" w:rsidRPr="009D14EC" w:rsidRDefault="00821655" w:rsidP="00BE67B3">
      <w:pPr>
        <w:jc w:val="both"/>
        <w:rPr>
          <w:rFonts w:ascii="Times New Roman" w:hAnsi="Times New Roman"/>
          <w:sz w:val="28"/>
          <w:szCs w:val="28"/>
        </w:rPr>
      </w:pPr>
      <w:r w:rsidRPr="009D14EC">
        <w:rPr>
          <w:rFonts w:ascii="Times New Roman" w:hAnsi="Times New Roman"/>
          <w:sz w:val="28"/>
          <w:szCs w:val="28"/>
        </w:rPr>
        <w:t xml:space="preserve">Итак, мы </w:t>
      </w:r>
      <w:r>
        <w:rPr>
          <w:rFonts w:ascii="Times New Roman" w:hAnsi="Times New Roman"/>
          <w:sz w:val="28"/>
          <w:szCs w:val="28"/>
        </w:rPr>
        <w:t xml:space="preserve">с вами создали шедевры с использованием изо-терапии. А теперь давайте обобщим. Что же можно сказать о возможностях арт-терапии? Чему обучается и какими навыками овладевает ребёнок в процессе арт-терапии? </w:t>
      </w:r>
    </w:p>
    <w:p w:rsidR="00821655" w:rsidRDefault="00821655" w:rsidP="00BE67B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Выслушиваю</w:t>
      </w:r>
      <w:r w:rsidRPr="008A491D">
        <w:rPr>
          <w:rFonts w:ascii="Times New Roman" w:hAnsi="Times New Roman"/>
          <w:i/>
          <w:sz w:val="28"/>
          <w:szCs w:val="28"/>
        </w:rPr>
        <w:t xml:space="preserve"> ответы родителей</w:t>
      </w:r>
      <w:r w:rsidRPr="009D14EC">
        <w:rPr>
          <w:rFonts w:ascii="Times New Roman" w:hAnsi="Times New Roman"/>
          <w:sz w:val="28"/>
          <w:szCs w:val="28"/>
        </w:rPr>
        <w:t xml:space="preserve"> </w:t>
      </w:r>
    </w:p>
    <w:p w:rsidR="00821655" w:rsidRPr="009D14EC" w:rsidRDefault="00821655" w:rsidP="00BE67B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Обобщаю</w:t>
      </w:r>
      <w:r w:rsidRPr="009D14EC">
        <w:rPr>
          <w:rFonts w:ascii="Times New Roman" w:hAnsi="Times New Roman"/>
          <w:sz w:val="28"/>
          <w:szCs w:val="28"/>
        </w:rPr>
        <w:t xml:space="preserve">. </w:t>
      </w:r>
    </w:p>
    <w:p w:rsidR="00821655" w:rsidRPr="0042182D" w:rsidRDefault="00821655" w:rsidP="0042182D">
      <w:pPr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r w:rsidRPr="0042182D">
        <w:rPr>
          <w:rFonts w:ascii="Times New Roman" w:hAnsi="Times New Roman"/>
          <w:sz w:val="28"/>
          <w:szCs w:val="28"/>
        </w:rPr>
        <w:t xml:space="preserve">это превосходный метод работы с детьми с различными способностями, в группах со смешанным уровнем развития, </w:t>
      </w:r>
      <w:r w:rsidRPr="0042182D">
        <w:rPr>
          <w:rFonts w:ascii="Times New Roman" w:hAnsi="Times New Roman"/>
          <w:sz w:val="28"/>
          <w:szCs w:val="28"/>
        </w:rPr>
        <w:lastRenderedPageBreak/>
        <w:t>поскольку он позволяет каждому ребенку действовать на собственном уровне и быть принятым.</w:t>
      </w:r>
    </w:p>
    <w:p w:rsidR="00821655" w:rsidRDefault="00821655" w:rsidP="0042182D">
      <w:pPr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r w:rsidRPr="0042182D">
        <w:rPr>
          <w:rFonts w:ascii="Times New Roman" w:hAnsi="Times New Roman"/>
          <w:sz w:val="28"/>
          <w:szCs w:val="28"/>
        </w:rPr>
        <w:t xml:space="preserve"> Этот метод может быть применен для развития навыков общения и является идеальным инструментом для повышения самооценки и укрепления уверенности в себе, оказывает влияние на становление ребенка как личности общества, способствует сохранению и укреплению психического здоровья детей, развивает творческое начало, а значит, затрагиваются все направления</w:t>
      </w:r>
      <w:r w:rsidRPr="0042182D">
        <w:rPr>
          <w:sz w:val="28"/>
          <w:szCs w:val="28"/>
        </w:rPr>
        <w:t xml:space="preserve"> </w:t>
      </w:r>
      <w:r w:rsidRPr="0042182D">
        <w:rPr>
          <w:rFonts w:ascii="Times New Roman" w:hAnsi="Times New Roman"/>
          <w:sz w:val="28"/>
          <w:szCs w:val="28"/>
        </w:rPr>
        <w:t>Основной образовательной программы ДОУ.</w:t>
      </w:r>
    </w:p>
    <w:p w:rsidR="00821655" w:rsidRPr="0042182D" w:rsidRDefault="00821655" w:rsidP="0042182D">
      <w:pPr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r w:rsidRPr="0042182D">
        <w:rPr>
          <w:rFonts w:ascii="Times New Roman" w:hAnsi="Times New Roman"/>
          <w:sz w:val="28"/>
          <w:szCs w:val="28"/>
        </w:rPr>
        <w:t>Его можно использовать для развития групповой сплоченности, он может помочь ребенку выразить то, для чего у него не находится слов, или то, что он не может озвучить, и это доставляет удовольствие.</w:t>
      </w:r>
    </w:p>
    <w:p w:rsidR="00821655" w:rsidRPr="00B469B6" w:rsidRDefault="00821655" w:rsidP="00B469B6">
      <w:pPr>
        <w:pStyle w:val="c12"/>
        <w:jc w:val="both"/>
        <w:rPr>
          <w:rStyle w:val="a7"/>
          <w:b w:val="0"/>
          <w:bCs w:val="0"/>
          <w:sz w:val="28"/>
          <w:szCs w:val="28"/>
        </w:rPr>
      </w:pPr>
      <w:r w:rsidRPr="00F143BC">
        <w:rPr>
          <w:sz w:val="28"/>
          <w:szCs w:val="28"/>
        </w:rPr>
        <w:t xml:space="preserve"> </w:t>
      </w:r>
      <w:r w:rsidRPr="00F143BC">
        <w:rPr>
          <w:b/>
          <w:sz w:val="28"/>
          <w:szCs w:val="28"/>
        </w:rPr>
        <w:t>Вывод</w:t>
      </w:r>
      <w:r w:rsidRPr="00B469B6">
        <w:rPr>
          <w:sz w:val="28"/>
          <w:szCs w:val="28"/>
        </w:rPr>
        <w:t xml:space="preserve">: </w:t>
      </w:r>
      <w:r w:rsidRPr="00643A9B">
        <w:rPr>
          <w:sz w:val="28"/>
          <w:szCs w:val="28"/>
        </w:rPr>
        <w:t xml:space="preserve">Арт-терапию, применяемую в работе с детьми, можно правомерно представить, как </w:t>
      </w:r>
      <w:r w:rsidR="00F143BC" w:rsidRPr="00643A9B">
        <w:rPr>
          <w:sz w:val="28"/>
          <w:szCs w:val="28"/>
        </w:rPr>
        <w:t>здоровье сберегающую</w:t>
      </w:r>
      <w:r w:rsidRPr="00643A9B">
        <w:rPr>
          <w:sz w:val="28"/>
          <w:szCs w:val="28"/>
        </w:rPr>
        <w:t xml:space="preserve"> инновационную технологию.</w:t>
      </w:r>
      <w:r>
        <w:rPr>
          <w:sz w:val="28"/>
          <w:szCs w:val="28"/>
        </w:rPr>
        <w:t xml:space="preserve"> </w:t>
      </w:r>
      <w:r w:rsidRPr="00B469B6">
        <w:rPr>
          <w:sz w:val="28"/>
          <w:szCs w:val="28"/>
        </w:rPr>
        <w:t xml:space="preserve">Когда вы сочетаете в своей работе техники арт-терапии, вы можете быстро добиться положительных результатов. Такая деятельность необычна, интересна и увлекательна, что помогает участникам наладить взаимодействие и достичь желаемого эффекта. </w:t>
      </w:r>
    </w:p>
    <w:p w:rsidR="00821655" w:rsidRPr="009D14EC" w:rsidRDefault="00821655" w:rsidP="00BE67B3">
      <w:pPr>
        <w:jc w:val="both"/>
        <w:rPr>
          <w:rFonts w:ascii="Times New Roman" w:hAnsi="Times New Roman"/>
          <w:b/>
          <w:sz w:val="28"/>
          <w:szCs w:val="28"/>
        </w:rPr>
      </w:pPr>
      <w:r w:rsidRPr="009D14EC">
        <w:rPr>
          <w:rFonts w:ascii="Times New Roman" w:hAnsi="Times New Roman"/>
          <w:b/>
          <w:sz w:val="28"/>
          <w:szCs w:val="28"/>
        </w:rPr>
        <w:t>Спасибо всем за участие в мастер-классе!</w:t>
      </w:r>
    </w:p>
    <w:p w:rsidR="00821655" w:rsidRPr="009D14EC" w:rsidRDefault="00821655" w:rsidP="00BE67B3">
      <w:pPr>
        <w:jc w:val="both"/>
        <w:rPr>
          <w:rFonts w:ascii="Times New Roman" w:hAnsi="Times New Roman"/>
          <w:i/>
          <w:sz w:val="28"/>
          <w:szCs w:val="28"/>
        </w:rPr>
      </w:pPr>
      <w:r w:rsidRPr="009D14EC">
        <w:rPr>
          <w:rFonts w:ascii="Times New Roman" w:hAnsi="Times New Roman"/>
          <w:i/>
          <w:sz w:val="28"/>
          <w:szCs w:val="28"/>
        </w:rPr>
        <w:t xml:space="preserve">Воспитатель раздает родителям </w:t>
      </w:r>
      <w:r>
        <w:rPr>
          <w:rFonts w:ascii="Times New Roman" w:hAnsi="Times New Roman"/>
          <w:i/>
          <w:sz w:val="28"/>
          <w:szCs w:val="28"/>
        </w:rPr>
        <w:t>буклеты.</w:t>
      </w:r>
    </w:p>
    <w:p w:rsidR="00BD628E" w:rsidRPr="00BD628E" w:rsidRDefault="00BD628E" w:rsidP="00BD628E">
      <w:pPr>
        <w:jc w:val="right"/>
        <w:rPr>
          <w:rFonts w:ascii="Times New Roman" w:hAnsi="Times New Roman"/>
          <w:b/>
          <w:sz w:val="28"/>
          <w:szCs w:val="28"/>
        </w:rPr>
      </w:pPr>
      <w:r w:rsidRPr="00BD628E">
        <w:rPr>
          <w:rFonts w:ascii="Times New Roman" w:hAnsi="Times New Roman"/>
          <w:b/>
          <w:sz w:val="28"/>
          <w:szCs w:val="28"/>
        </w:rPr>
        <w:t>Литература</w:t>
      </w:r>
    </w:p>
    <w:p w:rsidR="00BD628E" w:rsidRPr="00BD628E" w:rsidRDefault="00BD628E" w:rsidP="00BD628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BD628E">
        <w:rPr>
          <w:rFonts w:ascii="Times New Roman" w:hAnsi="Times New Roman"/>
          <w:sz w:val="28"/>
          <w:szCs w:val="28"/>
        </w:rPr>
        <w:t>Асеев, В. Г. (1974). Преодоление монотонности труда промышленности. М.: Экономика.</w:t>
      </w:r>
    </w:p>
    <w:p w:rsidR="00BD628E" w:rsidRPr="00BD628E" w:rsidRDefault="00BD628E" w:rsidP="00BD628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BD628E">
        <w:rPr>
          <w:rFonts w:ascii="Times New Roman" w:hAnsi="Times New Roman"/>
          <w:sz w:val="28"/>
          <w:szCs w:val="28"/>
        </w:rPr>
        <w:t>Брусиловский, Л. С. (1973). Музыка в системе восстановления психических больных. (Опыторганизации и проведения музыкотерапии): Автореф. дисс. ... канд. мед. наук. Л.: Ленингр.</w:t>
      </w:r>
    </w:p>
    <w:p w:rsidR="00BD628E" w:rsidRPr="00BD628E" w:rsidRDefault="00BD628E" w:rsidP="00BD628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BD628E">
        <w:rPr>
          <w:rFonts w:ascii="Times New Roman" w:hAnsi="Times New Roman"/>
          <w:sz w:val="28"/>
          <w:szCs w:val="28"/>
        </w:rPr>
        <w:t>Брусиловский, Л. С. (1979). Музыкопсихотерапия. Ташкент.</w:t>
      </w:r>
    </w:p>
    <w:p w:rsidR="00BD628E" w:rsidRPr="00BD628E" w:rsidRDefault="00BD628E" w:rsidP="00BD628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BD628E">
        <w:rPr>
          <w:rFonts w:ascii="Times New Roman" w:hAnsi="Times New Roman"/>
          <w:sz w:val="28"/>
          <w:szCs w:val="28"/>
        </w:rPr>
        <w:t>Бурковский, Г. В., Хайкин, Р. Б. (1979). Изучение изобразительной продукции арттерапевтиче-ской группы психически больных. В сб. Клинико-психологические исследования групповой</w:t>
      </w:r>
    </w:p>
    <w:p w:rsidR="00BD628E" w:rsidRPr="00BD628E" w:rsidRDefault="00BD628E" w:rsidP="00BD628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BD628E">
        <w:rPr>
          <w:rFonts w:ascii="Times New Roman" w:hAnsi="Times New Roman"/>
          <w:sz w:val="28"/>
          <w:szCs w:val="28"/>
        </w:rPr>
        <w:t>Бурно, М. Е. (1999). Психотерапия творческим самовыражением. Екатеринбург: Деловая</w:t>
      </w:r>
    </w:p>
    <w:p w:rsidR="00BD628E" w:rsidRPr="00BD628E" w:rsidRDefault="00BD628E" w:rsidP="00BD628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6.</w:t>
      </w:r>
      <w:r w:rsidRPr="00BD628E">
        <w:rPr>
          <w:rFonts w:ascii="Times New Roman" w:hAnsi="Times New Roman"/>
          <w:sz w:val="28"/>
          <w:szCs w:val="28"/>
        </w:rPr>
        <w:t>Вальдес Одриосола, М. С. (2005). Некоторые теоретические подходы к организации арттера-певтического процесса. Коррекционная педагогика, 2, 69–73.</w:t>
      </w:r>
    </w:p>
    <w:p w:rsidR="00BD628E" w:rsidRPr="00BD628E" w:rsidRDefault="00BD628E" w:rsidP="00BD628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Pr="00BD628E">
        <w:rPr>
          <w:rFonts w:ascii="Times New Roman" w:hAnsi="Times New Roman"/>
          <w:sz w:val="28"/>
          <w:szCs w:val="28"/>
        </w:rPr>
        <w:t>Володина, К. А. (2016). Роль социально-психологической компетентности в профессио-нальной деятельности сотрудников клиентских служб Пенсионного фонда 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628E">
        <w:rPr>
          <w:rFonts w:ascii="Times New Roman" w:hAnsi="Times New Roman"/>
          <w:sz w:val="28"/>
          <w:szCs w:val="28"/>
        </w:rPr>
        <w:t>Федерации. В сб.: И. Г. Ахметов (гл. ред.) Психология в России и за рубежом: материалы III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628E">
        <w:rPr>
          <w:rFonts w:ascii="Times New Roman" w:hAnsi="Times New Roman"/>
          <w:sz w:val="28"/>
          <w:szCs w:val="28"/>
        </w:rPr>
        <w:t>Междунар. науч. конф. (г. Санкт-Петербург, июль 2016 г.) (18–20). СПб.: Свое издательство.</w:t>
      </w:r>
    </w:p>
    <w:p w:rsidR="00BD628E" w:rsidRPr="00BD628E" w:rsidRDefault="00BD628E" w:rsidP="00BD628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Pr="00BD628E">
        <w:rPr>
          <w:rFonts w:ascii="Times New Roman" w:hAnsi="Times New Roman"/>
          <w:sz w:val="28"/>
          <w:szCs w:val="28"/>
        </w:rPr>
        <w:t>Глухова, Т. Г. (2003). Актуализация восприятия профессионального здоровья средствами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628E">
        <w:rPr>
          <w:rFonts w:ascii="Times New Roman" w:hAnsi="Times New Roman"/>
          <w:sz w:val="28"/>
          <w:szCs w:val="28"/>
        </w:rPr>
        <w:t>арт-терапии: Автореф. дис. … канд. пед. наук. Самара: СГПУ.</w:t>
      </w:r>
    </w:p>
    <w:p w:rsidR="00BD628E" w:rsidRPr="00BD628E" w:rsidRDefault="00BD628E" w:rsidP="00BD628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</w:t>
      </w:r>
      <w:r w:rsidRPr="00BD628E">
        <w:rPr>
          <w:rFonts w:ascii="Times New Roman" w:hAnsi="Times New Roman"/>
          <w:sz w:val="28"/>
          <w:szCs w:val="28"/>
        </w:rPr>
        <w:t>Говоров, Н. С. (2001). Медицинская эстетика и лечебно-профилактический театр. В сб.:Творческая реабилитация детей, подростков и молодых людей с особыми потребностями</w:t>
      </w:r>
    </w:p>
    <w:p w:rsidR="00BD628E" w:rsidRPr="00BD628E" w:rsidRDefault="00BD628E" w:rsidP="00BD628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</w:t>
      </w:r>
      <w:bookmarkStart w:id="0" w:name="_GoBack"/>
      <w:bookmarkEnd w:id="0"/>
      <w:r w:rsidRPr="00BD628E">
        <w:rPr>
          <w:rFonts w:ascii="Times New Roman" w:hAnsi="Times New Roman"/>
          <w:sz w:val="28"/>
          <w:szCs w:val="28"/>
        </w:rPr>
        <w:t>Гольдварг, И. А. (1971). Музыка на производстве. Пермь: Книжное изд-во.</w:t>
      </w:r>
    </w:p>
    <w:p w:rsidR="00821655" w:rsidRDefault="00821655" w:rsidP="00BE67B3">
      <w:pPr>
        <w:jc w:val="both"/>
        <w:rPr>
          <w:rFonts w:ascii="Times New Roman" w:hAnsi="Times New Roman"/>
          <w:sz w:val="28"/>
          <w:szCs w:val="28"/>
        </w:rPr>
      </w:pPr>
    </w:p>
    <w:p w:rsidR="00821655" w:rsidRDefault="00821655" w:rsidP="009D14EC">
      <w:pPr>
        <w:rPr>
          <w:rFonts w:ascii="Times New Roman" w:hAnsi="Times New Roman"/>
          <w:sz w:val="28"/>
          <w:szCs w:val="28"/>
        </w:rPr>
      </w:pPr>
    </w:p>
    <w:p w:rsidR="00821655" w:rsidRDefault="00821655" w:rsidP="009D14EC">
      <w:pPr>
        <w:rPr>
          <w:rFonts w:ascii="Times New Roman" w:hAnsi="Times New Roman"/>
          <w:sz w:val="28"/>
          <w:szCs w:val="28"/>
        </w:rPr>
      </w:pPr>
    </w:p>
    <w:p w:rsidR="00821655" w:rsidRPr="004C3FAB" w:rsidRDefault="00821655">
      <w:pPr>
        <w:rPr>
          <w:rFonts w:ascii="Times New Roman" w:hAnsi="Times New Roman"/>
          <w:sz w:val="28"/>
          <w:szCs w:val="28"/>
        </w:rPr>
      </w:pPr>
    </w:p>
    <w:sectPr w:rsidR="00821655" w:rsidRPr="004C3FAB" w:rsidSect="00460095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55E20"/>
    <w:multiLevelType w:val="hybridMultilevel"/>
    <w:tmpl w:val="D7D45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0C159B"/>
    <w:multiLevelType w:val="multilevel"/>
    <w:tmpl w:val="1F6A6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112E97"/>
    <w:multiLevelType w:val="multilevel"/>
    <w:tmpl w:val="1C5A3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E648ED"/>
    <w:multiLevelType w:val="multilevel"/>
    <w:tmpl w:val="C26AF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41596F"/>
    <w:multiLevelType w:val="multilevel"/>
    <w:tmpl w:val="73866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6586E29"/>
    <w:multiLevelType w:val="multilevel"/>
    <w:tmpl w:val="E8CC8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9363FD"/>
    <w:multiLevelType w:val="multilevel"/>
    <w:tmpl w:val="770C91BA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8D142F1"/>
    <w:multiLevelType w:val="multilevel"/>
    <w:tmpl w:val="A4BC4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A0C75B9"/>
    <w:multiLevelType w:val="multilevel"/>
    <w:tmpl w:val="F552C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B3A286C"/>
    <w:multiLevelType w:val="hybridMultilevel"/>
    <w:tmpl w:val="58D68E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0C47E7"/>
    <w:multiLevelType w:val="multilevel"/>
    <w:tmpl w:val="7290886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A5608F8"/>
    <w:multiLevelType w:val="multilevel"/>
    <w:tmpl w:val="705C15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DC00A05"/>
    <w:multiLevelType w:val="hybridMultilevel"/>
    <w:tmpl w:val="0E80B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F7174D"/>
    <w:multiLevelType w:val="multilevel"/>
    <w:tmpl w:val="4F3637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5D95652F"/>
    <w:multiLevelType w:val="multilevel"/>
    <w:tmpl w:val="333C0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65359DD"/>
    <w:multiLevelType w:val="hybridMultilevel"/>
    <w:tmpl w:val="6C928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8322C3"/>
    <w:multiLevelType w:val="hybridMultilevel"/>
    <w:tmpl w:val="6B6A32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9BD4D7E"/>
    <w:multiLevelType w:val="hybridMultilevel"/>
    <w:tmpl w:val="3AFAE92C"/>
    <w:lvl w:ilvl="0" w:tplc="06C88656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09D0C8C"/>
    <w:multiLevelType w:val="multilevel"/>
    <w:tmpl w:val="0494F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3C05402"/>
    <w:multiLevelType w:val="hybridMultilevel"/>
    <w:tmpl w:val="0CA0D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7A391A"/>
    <w:multiLevelType w:val="hybridMultilevel"/>
    <w:tmpl w:val="09066DF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13"/>
  </w:num>
  <w:num w:numId="5">
    <w:abstractNumId w:val="11"/>
  </w:num>
  <w:num w:numId="6">
    <w:abstractNumId w:val="14"/>
  </w:num>
  <w:num w:numId="7">
    <w:abstractNumId w:val="8"/>
  </w:num>
  <w:num w:numId="8">
    <w:abstractNumId w:val="2"/>
  </w:num>
  <w:num w:numId="9">
    <w:abstractNumId w:val="18"/>
  </w:num>
  <w:num w:numId="10">
    <w:abstractNumId w:val="1"/>
  </w:num>
  <w:num w:numId="11">
    <w:abstractNumId w:val="5"/>
  </w:num>
  <w:num w:numId="12">
    <w:abstractNumId w:val="3"/>
  </w:num>
  <w:num w:numId="13">
    <w:abstractNumId w:val="4"/>
  </w:num>
  <w:num w:numId="14">
    <w:abstractNumId w:val="12"/>
  </w:num>
  <w:num w:numId="15">
    <w:abstractNumId w:val="0"/>
  </w:num>
  <w:num w:numId="16">
    <w:abstractNumId w:val="15"/>
  </w:num>
  <w:num w:numId="17">
    <w:abstractNumId w:val="19"/>
  </w:num>
  <w:num w:numId="18">
    <w:abstractNumId w:val="20"/>
  </w:num>
  <w:num w:numId="19">
    <w:abstractNumId w:val="9"/>
  </w:num>
  <w:num w:numId="20">
    <w:abstractNumId w:val="17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47D7"/>
    <w:rsid w:val="00042BFE"/>
    <w:rsid w:val="000E7662"/>
    <w:rsid w:val="0010711A"/>
    <w:rsid w:val="00130D36"/>
    <w:rsid w:val="001468F1"/>
    <w:rsid w:val="00323FB2"/>
    <w:rsid w:val="004107E4"/>
    <w:rsid w:val="0042182D"/>
    <w:rsid w:val="00460095"/>
    <w:rsid w:val="00483060"/>
    <w:rsid w:val="004C3FAB"/>
    <w:rsid w:val="004E319C"/>
    <w:rsid w:val="00610AB6"/>
    <w:rsid w:val="00643A9B"/>
    <w:rsid w:val="00655B0E"/>
    <w:rsid w:val="00717776"/>
    <w:rsid w:val="00733A73"/>
    <w:rsid w:val="00741D3B"/>
    <w:rsid w:val="00744124"/>
    <w:rsid w:val="00755FF4"/>
    <w:rsid w:val="00813481"/>
    <w:rsid w:val="00821655"/>
    <w:rsid w:val="008A491D"/>
    <w:rsid w:val="008D55EC"/>
    <w:rsid w:val="00972E6E"/>
    <w:rsid w:val="009C1D18"/>
    <w:rsid w:val="009D14EC"/>
    <w:rsid w:val="00AA7294"/>
    <w:rsid w:val="00AE5FE5"/>
    <w:rsid w:val="00B469B6"/>
    <w:rsid w:val="00B66C6B"/>
    <w:rsid w:val="00B73AA7"/>
    <w:rsid w:val="00BD628E"/>
    <w:rsid w:val="00BE67B3"/>
    <w:rsid w:val="00C2078E"/>
    <w:rsid w:val="00CB6490"/>
    <w:rsid w:val="00CE47D7"/>
    <w:rsid w:val="00D270BF"/>
    <w:rsid w:val="00DB38A3"/>
    <w:rsid w:val="00DB583C"/>
    <w:rsid w:val="00DD3EB4"/>
    <w:rsid w:val="00E9057E"/>
    <w:rsid w:val="00F143BC"/>
    <w:rsid w:val="00F5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490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33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33A7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DB38A3"/>
    <w:pPr>
      <w:ind w:left="720"/>
      <w:contextualSpacing/>
    </w:pPr>
  </w:style>
  <w:style w:type="paragraph" w:styleId="a6">
    <w:name w:val="Normal (Web)"/>
    <w:basedOn w:val="a"/>
    <w:uiPriority w:val="99"/>
    <w:rsid w:val="004218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locked/>
    <w:rsid w:val="0042182D"/>
    <w:rPr>
      <w:rFonts w:cs="Times New Roman"/>
      <w:b/>
      <w:bCs/>
    </w:rPr>
  </w:style>
  <w:style w:type="character" w:customStyle="1" w:styleId="c0">
    <w:name w:val="c0"/>
    <w:basedOn w:val="a0"/>
    <w:uiPriority w:val="99"/>
    <w:rsid w:val="0042182D"/>
    <w:rPr>
      <w:rFonts w:cs="Times New Roman"/>
    </w:rPr>
  </w:style>
  <w:style w:type="character" w:customStyle="1" w:styleId="c1">
    <w:name w:val="c1"/>
    <w:basedOn w:val="a0"/>
    <w:uiPriority w:val="99"/>
    <w:rsid w:val="0042182D"/>
    <w:rPr>
      <w:rFonts w:cs="Times New Roman"/>
    </w:rPr>
  </w:style>
  <w:style w:type="paragraph" w:customStyle="1" w:styleId="c12">
    <w:name w:val="c12"/>
    <w:basedOn w:val="a"/>
    <w:uiPriority w:val="99"/>
    <w:rsid w:val="004218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8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54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49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06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8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13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08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23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1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9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8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7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72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25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88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77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61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58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5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00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60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73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12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1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15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85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668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6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6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66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66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5</Pages>
  <Words>1308</Words>
  <Characters>7456</Characters>
  <Application>Microsoft Office Word</Application>
  <DocSecurity>0</DocSecurity>
  <Lines>62</Lines>
  <Paragraphs>17</Paragraphs>
  <ScaleCrop>false</ScaleCrop>
  <Company/>
  <LinksUpToDate>false</LinksUpToDate>
  <CharactersWithSpaces>8747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18</cp:revision>
  <cp:lastPrinted>2020-01-09T08:26:00Z</cp:lastPrinted>
  <dcterms:created xsi:type="dcterms:W3CDTF">2019-12-29T15:11:00Z</dcterms:created>
  <dcterms:modified xsi:type="dcterms:W3CDTF">2022-10-30T15:40:00Z</dcterms:modified>
</cp:coreProperties>
</file>